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7ABE9479" w14:textId="1F2EA1D3" w:rsidR="009F36B5" w:rsidRPr="0075105B" w:rsidRDefault="00367291" w:rsidP="00096265">
      <w:pPr>
        <w:spacing w:after="0"/>
        <w:jc w:val="center"/>
        <w:rPr>
          <w:rFonts w:ascii="Arial Narrow" w:hAnsi="Arial Narrow"/>
          <w:b/>
          <w:bCs/>
          <w:lang w:val="es-MX"/>
        </w:rPr>
      </w:pPr>
      <w:r>
        <w:rPr>
          <w:rFonts w:ascii="Arial Narrow" w:hAnsi="Arial Narrow"/>
          <w:b/>
          <w:bCs/>
          <w:lang w:val="es-MX"/>
        </w:rPr>
        <w:t>SESIÓN ORDINARIA No. 07</w:t>
      </w:r>
      <w:r w:rsidR="009E0BEC">
        <w:rPr>
          <w:rFonts w:ascii="Arial Narrow" w:hAnsi="Arial Narrow"/>
          <w:b/>
          <w:bCs/>
          <w:lang w:val="es-MX"/>
        </w:rPr>
        <w:t xml:space="preserve"> DEL </w:t>
      </w:r>
      <w:r>
        <w:rPr>
          <w:rFonts w:ascii="Arial Narrow" w:hAnsi="Arial Narrow"/>
          <w:b/>
          <w:bCs/>
          <w:lang w:val="es-MX"/>
        </w:rPr>
        <w:t xml:space="preserve">12 DE ABRIL </w:t>
      </w:r>
      <w:r w:rsidR="009E0BEC">
        <w:rPr>
          <w:rFonts w:ascii="Arial Narrow" w:hAnsi="Arial Narrow"/>
          <w:b/>
          <w:bCs/>
          <w:lang w:val="es-MX"/>
        </w:rPr>
        <w:t xml:space="preserve"> DE 2022</w:t>
      </w:r>
    </w:p>
    <w:p w14:paraId="70E3C38B" w14:textId="191850E6" w:rsidR="00096265" w:rsidRPr="00767E72" w:rsidRDefault="00367291" w:rsidP="00096265">
      <w:pPr>
        <w:spacing w:after="0"/>
        <w:jc w:val="center"/>
        <w:rPr>
          <w:rFonts w:ascii="Arial Narrow" w:hAnsi="Arial Narrow"/>
          <w:b/>
          <w:bCs/>
          <w:sz w:val="20"/>
          <w:szCs w:val="20"/>
          <w:lang w:val="es-MX"/>
        </w:rPr>
      </w:pPr>
      <w:r>
        <w:rPr>
          <w:rFonts w:ascii="Arial Narrow" w:eastAsia="Arial Narrow" w:hAnsi="Arial Narrow" w:cs="Arial Narrow"/>
          <w:b/>
          <w:bCs/>
          <w:lang w:val="es-ES_tradnl"/>
        </w:rPr>
        <w:t>AMC-ACTA-000304</w:t>
      </w:r>
      <w:r w:rsidR="009E0BEC">
        <w:rPr>
          <w:rFonts w:ascii="Arial Narrow" w:eastAsia="Arial Narrow" w:hAnsi="Arial Narrow" w:cs="Arial Narrow"/>
          <w:b/>
          <w:bCs/>
          <w:lang w:val="es-ES_tradnl"/>
        </w:rPr>
        <w:t>-2022</w:t>
      </w:r>
    </w:p>
    <w:p w14:paraId="26F31E30" w14:textId="218E41C7" w:rsidR="00096265" w:rsidRDefault="00096265" w:rsidP="00096265">
      <w:pPr>
        <w:jc w:val="center"/>
        <w:rPr>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23343F92" w:rsidR="00A13F54" w:rsidRDefault="00D46009" w:rsidP="0075105B">
      <w:pPr>
        <w:spacing w:after="0"/>
        <w:jc w:val="both"/>
        <w:rPr>
          <w:rFonts w:ascii="Arial Narrow" w:hAnsi="Arial Narrow"/>
        </w:rPr>
      </w:pPr>
      <w:r>
        <w:rPr>
          <w:rFonts w:ascii="Arial Narrow" w:hAnsi="Arial Narrow"/>
        </w:rPr>
        <w:t>En sesión ordinari</w:t>
      </w:r>
      <w:r w:rsidR="00367291">
        <w:rPr>
          <w:rFonts w:ascii="Arial Narrow" w:hAnsi="Arial Narrow"/>
        </w:rPr>
        <w:t>a No. 07</w:t>
      </w:r>
      <w:r w:rsidR="00DA5ACE">
        <w:rPr>
          <w:rFonts w:ascii="Arial Narrow" w:hAnsi="Arial Narrow"/>
        </w:rPr>
        <w:t xml:space="preserve"> del </w:t>
      </w:r>
      <w:r w:rsidR="00367291">
        <w:rPr>
          <w:rFonts w:ascii="Arial Narrow" w:hAnsi="Arial Narrow"/>
        </w:rPr>
        <w:t xml:space="preserve">12 de abril </w:t>
      </w:r>
      <w:r w:rsidR="001A4997">
        <w:rPr>
          <w:rFonts w:ascii="Arial Narrow" w:hAnsi="Arial Narrow"/>
        </w:rPr>
        <w:t>de 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ook w:val="04A0" w:firstRow="1" w:lastRow="0" w:firstColumn="1" w:lastColumn="0" w:noHBand="0" w:noVBand="1"/>
      </w:tblPr>
      <w:tblGrid>
        <w:gridCol w:w="3539"/>
        <w:gridCol w:w="5289"/>
      </w:tblGrid>
      <w:tr w:rsidR="008465E3" w14:paraId="72929DD4" w14:textId="77777777" w:rsidTr="00687D72">
        <w:tc>
          <w:tcPr>
            <w:tcW w:w="3539"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289"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701811" w14:paraId="3C730E32" w14:textId="77777777" w:rsidTr="00687D72">
        <w:tc>
          <w:tcPr>
            <w:tcW w:w="3539" w:type="dxa"/>
          </w:tcPr>
          <w:p w14:paraId="6CE9D1DE" w14:textId="77777777" w:rsidR="00317B96" w:rsidRPr="00345653" w:rsidRDefault="00701811" w:rsidP="00317B96">
            <w:pPr>
              <w:jc w:val="both"/>
              <w:rPr>
                <w:rFonts w:ascii="Arial Narrow" w:hAnsi="Arial Narrow"/>
              </w:rPr>
            </w:pPr>
            <w:r w:rsidRPr="00687D72">
              <w:rPr>
                <w:rFonts w:ascii="Arial Narrow" w:hAnsi="Arial Narrow"/>
              </w:rPr>
              <w:t xml:space="preserve">1. </w:t>
            </w:r>
            <w:r>
              <w:rPr>
                <w:rFonts w:ascii="Arial Narrow" w:hAnsi="Arial Narrow"/>
              </w:rPr>
              <w:t xml:space="preserve"> </w:t>
            </w:r>
            <w:r w:rsidR="00317B96" w:rsidRPr="00687D72">
              <w:rPr>
                <w:rFonts w:ascii="Arial Narrow" w:hAnsi="Arial Narrow"/>
              </w:rPr>
              <w:t xml:space="preserve">CONVOCANTE: </w:t>
            </w:r>
            <w:r w:rsidR="00317B96" w:rsidRPr="00345653">
              <w:rPr>
                <w:rFonts w:ascii="Arial Narrow" w:eastAsia="Times New Roman" w:hAnsi="Arial Narrow"/>
              </w:rPr>
              <w:t>JARAMILLO VS ECHEVERRY</w:t>
            </w:r>
            <w:r w:rsidR="00317B96" w:rsidRPr="00345653">
              <w:rPr>
                <w:rFonts w:ascii="Arial Narrow" w:hAnsi="Arial Narrow"/>
              </w:rPr>
              <w:t xml:space="preserve"> </w:t>
            </w:r>
          </w:p>
          <w:p w14:paraId="61251A2C" w14:textId="77777777" w:rsidR="00317B96" w:rsidRPr="00345653" w:rsidRDefault="00317B96" w:rsidP="00317B96">
            <w:pPr>
              <w:jc w:val="both"/>
              <w:rPr>
                <w:rFonts w:ascii="Arial Narrow" w:hAnsi="Arial Narrow"/>
              </w:rPr>
            </w:pPr>
            <w:r w:rsidRPr="00345653">
              <w:rPr>
                <w:rFonts w:ascii="Arial Narrow" w:hAnsi="Arial Narrow"/>
              </w:rPr>
              <w:t>CONVOCADO: DISTRITO DE CARTAGENA -DATT</w:t>
            </w:r>
          </w:p>
          <w:p w14:paraId="6769F2CF" w14:textId="77777777" w:rsidR="00317B96" w:rsidRPr="00345653" w:rsidRDefault="00317B96" w:rsidP="00317B96">
            <w:pPr>
              <w:jc w:val="both"/>
              <w:rPr>
                <w:rFonts w:ascii="Arial Narrow" w:hAnsi="Arial Narrow"/>
              </w:rPr>
            </w:pPr>
            <w:r w:rsidRPr="00345653">
              <w:rPr>
                <w:rFonts w:ascii="Arial Narrow" w:hAnsi="Arial Narrow"/>
              </w:rPr>
              <w:t>MEDIO DE CONTROL: REPARACION DIRECTA</w:t>
            </w:r>
          </w:p>
          <w:p w14:paraId="6694CD75" w14:textId="77777777" w:rsidR="00317B96" w:rsidRPr="00345653" w:rsidRDefault="00317B96" w:rsidP="00317B96">
            <w:pPr>
              <w:pBdr>
                <w:top w:val="nil"/>
                <w:left w:val="nil"/>
                <w:bottom w:val="nil"/>
                <w:right w:val="nil"/>
                <w:between w:val="nil"/>
              </w:pBdr>
              <w:jc w:val="both"/>
              <w:rPr>
                <w:rFonts w:ascii="Arial Narrow" w:eastAsia="Arial Narrow" w:hAnsi="Arial Narrow" w:cs="Arial Narrow"/>
                <w:color w:val="000000"/>
              </w:rPr>
            </w:pPr>
            <w:r w:rsidRPr="00345653">
              <w:rPr>
                <w:rFonts w:ascii="Arial Narrow" w:eastAsia="Arial Narrow" w:hAnsi="Arial Narrow" w:cs="Arial Narrow"/>
                <w:color w:val="000000"/>
              </w:rPr>
              <w:t xml:space="preserve">RAD: </w:t>
            </w:r>
            <w:r w:rsidRPr="00345653">
              <w:rPr>
                <w:rFonts w:ascii="Arial Narrow" w:hAnsi="Arial Narrow"/>
              </w:rPr>
              <w:t>E-2022-086237</w:t>
            </w:r>
          </w:p>
          <w:p w14:paraId="759AEEAC" w14:textId="77777777" w:rsidR="00701811" w:rsidRDefault="00701811" w:rsidP="00701811">
            <w:pPr>
              <w:jc w:val="both"/>
              <w:rPr>
                <w:rFonts w:ascii="Arial Narrow" w:hAnsi="Arial Narrow"/>
              </w:rPr>
            </w:pPr>
          </w:p>
          <w:p w14:paraId="7DBDD15D" w14:textId="7C62948D" w:rsidR="00317B96" w:rsidRDefault="00317B96" w:rsidP="00701811">
            <w:pPr>
              <w:jc w:val="both"/>
              <w:rPr>
                <w:rFonts w:ascii="Arial Narrow" w:hAnsi="Arial Narrow"/>
              </w:rPr>
            </w:pPr>
          </w:p>
        </w:tc>
        <w:tc>
          <w:tcPr>
            <w:tcW w:w="5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F5C57F" w14:textId="77777777" w:rsidR="008C5F3A" w:rsidRDefault="008C5F3A" w:rsidP="00701811">
            <w:pPr>
              <w:jc w:val="both"/>
              <w:rPr>
                <w:rFonts w:ascii="Arial Narrow" w:hAnsi="Arial Narrow" w:cs="Arial"/>
                <w:b/>
                <w:bCs/>
                <w:iCs/>
                <w:highlight w:val="lightGray"/>
              </w:rPr>
            </w:pPr>
          </w:p>
          <w:p w14:paraId="62A7C894" w14:textId="23B1F44C" w:rsidR="00701811" w:rsidRPr="00F770F2"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fototaxismo,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3A6DDC87" w14:textId="77777777" w:rsidR="00701811" w:rsidRDefault="00701811" w:rsidP="00701811">
            <w:pPr>
              <w:tabs>
                <w:tab w:val="left" w:pos="1470"/>
              </w:tabs>
              <w:jc w:val="both"/>
              <w:rPr>
                <w:rFonts w:ascii="Arial Narrow" w:hAnsi="Arial Narrow" w:cs="Arial"/>
                <w:b/>
                <w:bCs/>
                <w:iCs/>
              </w:rPr>
            </w:pPr>
            <w:r w:rsidRPr="00F770F2">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7615C6A8" w14:textId="192EFB5D" w:rsidR="008C5F3A" w:rsidRDefault="008C5F3A" w:rsidP="00701811">
            <w:pPr>
              <w:tabs>
                <w:tab w:val="left" w:pos="1470"/>
              </w:tabs>
              <w:jc w:val="both"/>
              <w:rPr>
                <w:rFonts w:ascii="Arial Narrow" w:hAnsi="Arial Narrow"/>
              </w:rPr>
            </w:pPr>
          </w:p>
        </w:tc>
      </w:tr>
      <w:tr w:rsidR="00701811" w14:paraId="648F8A61" w14:textId="77777777" w:rsidTr="00687D72">
        <w:tc>
          <w:tcPr>
            <w:tcW w:w="3539" w:type="dxa"/>
          </w:tcPr>
          <w:p w14:paraId="2D7257DC" w14:textId="77777777" w:rsidR="00007719" w:rsidRPr="00007719" w:rsidRDefault="00701811" w:rsidP="00701811">
            <w:pPr>
              <w:jc w:val="both"/>
              <w:rPr>
                <w:rFonts w:ascii="Arial Narrow" w:hAnsi="Arial Narrow"/>
              </w:rPr>
            </w:pPr>
            <w:r w:rsidRPr="00687D72">
              <w:rPr>
                <w:rFonts w:ascii="Arial Narrow" w:hAnsi="Arial Narrow"/>
              </w:rPr>
              <w:t xml:space="preserve">2. CONVOCANTE: </w:t>
            </w:r>
            <w:r w:rsidR="00007719" w:rsidRPr="00007719">
              <w:rPr>
                <w:rFonts w:ascii="Arial Narrow" w:eastAsia="Times New Roman" w:hAnsi="Arial Narrow"/>
              </w:rPr>
              <w:t>ANGELICA QUINTANA BUITRAGO</w:t>
            </w:r>
            <w:r w:rsidR="00007719" w:rsidRPr="00007719">
              <w:rPr>
                <w:rFonts w:ascii="Arial Narrow" w:hAnsi="Arial Narrow"/>
              </w:rPr>
              <w:t xml:space="preserve"> </w:t>
            </w:r>
          </w:p>
          <w:p w14:paraId="66983CE9" w14:textId="4A7A1F24" w:rsidR="00701811" w:rsidRPr="00007719" w:rsidRDefault="00701811" w:rsidP="00701811">
            <w:pPr>
              <w:jc w:val="both"/>
              <w:rPr>
                <w:rFonts w:ascii="Arial Narrow" w:hAnsi="Arial Narrow"/>
              </w:rPr>
            </w:pPr>
            <w:r w:rsidRPr="00007719">
              <w:rPr>
                <w:rFonts w:ascii="Arial Narrow" w:hAnsi="Arial Narrow"/>
              </w:rPr>
              <w:t xml:space="preserve">CONVOCADO: DISTRITO DE CARTAGENA </w:t>
            </w:r>
            <w:r w:rsidR="00007719" w:rsidRPr="00007719">
              <w:rPr>
                <w:rFonts w:ascii="Arial Narrow" w:hAnsi="Arial Narrow"/>
              </w:rPr>
              <w:t>- DATT</w:t>
            </w:r>
          </w:p>
          <w:p w14:paraId="4A617FD4" w14:textId="77777777" w:rsidR="00701811" w:rsidRPr="00007719" w:rsidRDefault="00701811" w:rsidP="00701811">
            <w:pPr>
              <w:jc w:val="both"/>
              <w:rPr>
                <w:rFonts w:ascii="Arial Narrow" w:hAnsi="Arial Narrow"/>
              </w:rPr>
            </w:pPr>
            <w:r w:rsidRPr="00007719">
              <w:rPr>
                <w:rFonts w:ascii="Arial Narrow" w:hAnsi="Arial Narrow"/>
              </w:rPr>
              <w:t>MEDIO DE CONTROL: REPARACION DIRECTA</w:t>
            </w:r>
          </w:p>
          <w:p w14:paraId="489082EE" w14:textId="77777777" w:rsidR="00007719" w:rsidRPr="00007719" w:rsidRDefault="00007719" w:rsidP="00007719">
            <w:pPr>
              <w:jc w:val="both"/>
              <w:rPr>
                <w:rFonts w:ascii="Arial Narrow" w:eastAsia="Arial Narrow" w:hAnsi="Arial Narrow" w:cs="Arial Narrow"/>
              </w:rPr>
            </w:pPr>
            <w:r w:rsidRPr="00007719">
              <w:rPr>
                <w:rFonts w:ascii="Arial Narrow" w:eastAsia="Arial Narrow" w:hAnsi="Arial Narrow" w:cs="Arial Narrow"/>
              </w:rPr>
              <w:t xml:space="preserve">RAD: </w:t>
            </w:r>
            <w:r w:rsidRPr="00007719">
              <w:rPr>
                <w:rFonts w:ascii="Arial Narrow" w:hAnsi="Arial Narrow"/>
              </w:rPr>
              <w:t>E-2022-140542</w:t>
            </w:r>
          </w:p>
          <w:p w14:paraId="24F4750C" w14:textId="74DDFAAC" w:rsidR="00701811" w:rsidRDefault="00701811" w:rsidP="00701811">
            <w:pPr>
              <w:shd w:val="clear" w:color="auto" w:fill="FFFFFF"/>
              <w:jc w:val="both"/>
              <w:rPr>
                <w:rFonts w:ascii="Arial Narrow" w:hAnsi="Arial Narrow"/>
              </w:rPr>
            </w:pPr>
          </w:p>
        </w:tc>
        <w:tc>
          <w:tcPr>
            <w:tcW w:w="5289" w:type="dxa"/>
          </w:tcPr>
          <w:p w14:paraId="0CCC6AEF" w14:textId="77777777" w:rsidR="008C5F3A" w:rsidRDefault="008C5F3A" w:rsidP="00701811">
            <w:pPr>
              <w:jc w:val="both"/>
              <w:rPr>
                <w:rFonts w:ascii="Arial Narrow" w:hAnsi="Arial Narrow" w:cs="Arial"/>
                <w:b/>
                <w:bCs/>
                <w:iCs/>
                <w:highlight w:val="lightGray"/>
              </w:rPr>
            </w:pPr>
          </w:p>
          <w:p w14:paraId="0867FFA1" w14:textId="21BDE379" w:rsidR="00701811" w:rsidRPr="00F770F2"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fototaxismo, consistente en el adelantamiento de operativos de tránsito, cerramiento en </w:t>
            </w:r>
            <w:r w:rsidRPr="00F770F2">
              <w:rPr>
                <w:rFonts w:ascii="Arial Narrow" w:hAnsi="Arial Narrow" w:cs="Arial"/>
                <w:b/>
                <w:bCs/>
                <w:iCs/>
                <w:highlight w:val="lightGray"/>
              </w:rPr>
              <w:lastRenderedPageBreak/>
              <w:t>puntos críticos de la ciudad en los que se instalan estaciones satélites de motocicletas, imposición de sanciones por prestación ilegal del servicio y campañas de sensibilización a las comunidades.</w:t>
            </w:r>
          </w:p>
          <w:p w14:paraId="46C8D5C6" w14:textId="77777777" w:rsidR="00701811" w:rsidRDefault="00701811" w:rsidP="00701811">
            <w:pPr>
              <w:jc w:val="both"/>
              <w:rPr>
                <w:rFonts w:ascii="Arial Narrow" w:hAnsi="Arial Narrow" w:cs="Arial"/>
                <w:b/>
                <w:bCs/>
                <w:iCs/>
              </w:rPr>
            </w:pPr>
            <w:r w:rsidRPr="00F770F2">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513B21E1" w14:textId="7B1A9B68" w:rsidR="008C5F3A" w:rsidRDefault="008C5F3A" w:rsidP="00701811">
            <w:pPr>
              <w:jc w:val="both"/>
              <w:rPr>
                <w:rFonts w:ascii="Arial Narrow" w:hAnsi="Arial Narrow"/>
              </w:rPr>
            </w:pPr>
          </w:p>
        </w:tc>
      </w:tr>
      <w:tr w:rsidR="00701811" w14:paraId="2FA91936" w14:textId="77777777" w:rsidTr="00687D72">
        <w:tc>
          <w:tcPr>
            <w:tcW w:w="3539" w:type="dxa"/>
          </w:tcPr>
          <w:p w14:paraId="286519A1" w14:textId="0ABCA43E" w:rsidR="00701811" w:rsidRPr="00A218E5" w:rsidRDefault="00701811" w:rsidP="00701811">
            <w:pPr>
              <w:jc w:val="both"/>
              <w:rPr>
                <w:rFonts w:ascii="Arial Narrow" w:hAnsi="Arial Narrow"/>
              </w:rPr>
            </w:pPr>
            <w:r>
              <w:rPr>
                <w:rFonts w:ascii="Arial Narrow" w:hAnsi="Arial Narrow"/>
              </w:rPr>
              <w:lastRenderedPageBreak/>
              <w:t>3.</w:t>
            </w:r>
            <w:r w:rsidRPr="00687D72">
              <w:rPr>
                <w:rFonts w:ascii="Arial Narrow" w:hAnsi="Arial Narrow"/>
              </w:rPr>
              <w:t xml:space="preserve"> CONVOCANTE: </w:t>
            </w:r>
            <w:r w:rsidR="00A218E5" w:rsidRPr="00A218E5">
              <w:rPr>
                <w:rFonts w:ascii="Arial Narrow" w:eastAsia="Times New Roman" w:hAnsi="Arial Narrow"/>
              </w:rPr>
              <w:t>CLARENA GOMEZ</w:t>
            </w:r>
            <w:r w:rsidR="00A218E5" w:rsidRPr="00A218E5">
              <w:rPr>
                <w:rFonts w:ascii="Arial Narrow" w:hAnsi="Arial Narrow"/>
              </w:rPr>
              <w:t xml:space="preserve"> </w:t>
            </w:r>
            <w:r w:rsidRPr="00A218E5">
              <w:rPr>
                <w:rFonts w:ascii="Arial Narrow" w:hAnsi="Arial Narrow"/>
              </w:rPr>
              <w:t xml:space="preserve">CONVOCADO: DISTRITO DE CARTAGENA </w:t>
            </w:r>
            <w:r w:rsidR="00345653" w:rsidRPr="00A218E5">
              <w:rPr>
                <w:rFonts w:ascii="Arial Narrow" w:hAnsi="Arial Narrow"/>
              </w:rPr>
              <w:t>-DATT</w:t>
            </w:r>
          </w:p>
          <w:p w14:paraId="74D90DF0" w14:textId="77777777" w:rsidR="00701811" w:rsidRPr="00A218E5" w:rsidRDefault="00701811" w:rsidP="00701811">
            <w:pPr>
              <w:jc w:val="both"/>
              <w:rPr>
                <w:rFonts w:ascii="Arial Narrow" w:hAnsi="Arial Narrow"/>
              </w:rPr>
            </w:pPr>
            <w:r w:rsidRPr="00A218E5">
              <w:rPr>
                <w:rFonts w:ascii="Arial Narrow" w:hAnsi="Arial Narrow"/>
              </w:rPr>
              <w:t>MEDIO DE CONTROL: REPARACION DIRECTA</w:t>
            </w:r>
          </w:p>
          <w:p w14:paraId="10F89F44" w14:textId="77777777" w:rsidR="00A218E5" w:rsidRPr="00A218E5" w:rsidRDefault="00A218E5" w:rsidP="00A218E5">
            <w:pPr>
              <w:jc w:val="both"/>
              <w:rPr>
                <w:rFonts w:ascii="Arial Narrow" w:eastAsia="Arial Narrow" w:hAnsi="Arial Narrow" w:cs="Arial Narrow"/>
              </w:rPr>
            </w:pPr>
            <w:r w:rsidRPr="00A218E5">
              <w:rPr>
                <w:rFonts w:ascii="Arial Narrow" w:eastAsia="Arial Narrow" w:hAnsi="Arial Narrow" w:cs="Arial Narrow"/>
              </w:rPr>
              <w:t xml:space="preserve">RAD: </w:t>
            </w:r>
            <w:r w:rsidRPr="00A218E5">
              <w:rPr>
                <w:rFonts w:ascii="Arial Narrow" w:hAnsi="Arial Narrow" w:cs="Arial"/>
                <w:bCs/>
                <w:color w:val="000000"/>
                <w:bdr w:val="none" w:sz="0" w:space="0" w:color="auto" w:frame="1"/>
                <w:shd w:val="clear" w:color="auto" w:fill="FFFFFF"/>
              </w:rPr>
              <w:t>E-2022-174088</w:t>
            </w:r>
          </w:p>
          <w:p w14:paraId="71BC9CAD" w14:textId="64011CB5" w:rsidR="00701811" w:rsidRDefault="00701811" w:rsidP="00701811">
            <w:pPr>
              <w:shd w:val="clear" w:color="auto" w:fill="FFFFFF"/>
              <w:jc w:val="both"/>
              <w:rPr>
                <w:rFonts w:ascii="Arial Narrow" w:hAnsi="Arial Narrow"/>
              </w:rPr>
            </w:pPr>
          </w:p>
        </w:tc>
        <w:tc>
          <w:tcPr>
            <w:tcW w:w="5289" w:type="dxa"/>
          </w:tcPr>
          <w:p w14:paraId="5B30D2FA" w14:textId="77777777" w:rsidR="008C5F3A" w:rsidRDefault="008C5F3A" w:rsidP="00701811">
            <w:pPr>
              <w:jc w:val="both"/>
              <w:rPr>
                <w:rFonts w:ascii="Arial Narrow" w:hAnsi="Arial Narrow" w:cs="Arial"/>
                <w:b/>
                <w:bCs/>
                <w:iCs/>
                <w:highlight w:val="lightGray"/>
              </w:rPr>
            </w:pPr>
          </w:p>
          <w:p w14:paraId="2D979DDA" w14:textId="7698B3A6" w:rsidR="00701811" w:rsidRPr="00F770F2"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fototaxismo,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0DA7BA09" w14:textId="77777777" w:rsidR="00701811" w:rsidRDefault="00701811" w:rsidP="00701811">
            <w:pPr>
              <w:shd w:val="clear" w:color="auto" w:fill="FFFFFF"/>
              <w:jc w:val="both"/>
              <w:rPr>
                <w:rFonts w:ascii="Arial Narrow" w:hAnsi="Arial Narrow" w:cs="Arial"/>
                <w:b/>
                <w:bCs/>
                <w:iCs/>
              </w:rPr>
            </w:pPr>
            <w:r w:rsidRPr="00F770F2">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6BD39933" w14:textId="1B650619" w:rsidR="008C5F3A" w:rsidRDefault="008C5F3A" w:rsidP="00701811">
            <w:pPr>
              <w:shd w:val="clear" w:color="auto" w:fill="FFFFFF"/>
              <w:jc w:val="both"/>
              <w:rPr>
                <w:rFonts w:ascii="Arial Narrow" w:hAnsi="Arial Narrow"/>
              </w:rPr>
            </w:pPr>
          </w:p>
        </w:tc>
      </w:tr>
      <w:tr w:rsidR="00701811" w14:paraId="780848B0" w14:textId="77777777" w:rsidTr="00687D72">
        <w:tc>
          <w:tcPr>
            <w:tcW w:w="3539" w:type="dxa"/>
          </w:tcPr>
          <w:p w14:paraId="597C1A63" w14:textId="77777777" w:rsidR="00C14C7E" w:rsidRPr="00E8064F" w:rsidRDefault="00701811" w:rsidP="00701811">
            <w:pPr>
              <w:jc w:val="both"/>
              <w:rPr>
                <w:rFonts w:ascii="Arial Narrow" w:hAnsi="Arial Narrow"/>
              </w:rPr>
            </w:pPr>
            <w:r>
              <w:rPr>
                <w:rFonts w:ascii="Arial Narrow" w:hAnsi="Arial Narrow"/>
              </w:rPr>
              <w:t>4.</w:t>
            </w:r>
            <w:r w:rsidRPr="00687D72">
              <w:rPr>
                <w:rFonts w:ascii="Arial Narrow" w:hAnsi="Arial Narrow"/>
              </w:rPr>
              <w:t xml:space="preserve"> CONVOCANTE: </w:t>
            </w:r>
            <w:r w:rsidR="00C14C7E" w:rsidRPr="00E8064F">
              <w:rPr>
                <w:rFonts w:ascii="Arial Narrow" w:eastAsia="Arial Narrow" w:hAnsi="Arial Narrow" w:cs="Arial Narrow"/>
              </w:rPr>
              <w:t>KAREN TATIANA URREGO GOMEZ</w:t>
            </w:r>
            <w:r w:rsidR="00C14C7E" w:rsidRPr="00E8064F">
              <w:rPr>
                <w:rFonts w:ascii="Arial Narrow" w:hAnsi="Arial Narrow"/>
              </w:rPr>
              <w:t xml:space="preserve"> </w:t>
            </w:r>
          </w:p>
          <w:p w14:paraId="1FC62DEE" w14:textId="090D22A2" w:rsidR="00701811" w:rsidRPr="00E8064F" w:rsidRDefault="00701811" w:rsidP="00701811">
            <w:pPr>
              <w:jc w:val="both"/>
              <w:rPr>
                <w:rFonts w:ascii="Arial Narrow" w:hAnsi="Arial Narrow"/>
              </w:rPr>
            </w:pPr>
            <w:r w:rsidRPr="00E8064F">
              <w:rPr>
                <w:rFonts w:ascii="Arial Narrow" w:hAnsi="Arial Narrow"/>
              </w:rPr>
              <w:t xml:space="preserve">CONVOCADO: DISTRITO DE CARTAGENA </w:t>
            </w:r>
          </w:p>
          <w:p w14:paraId="10DCC986" w14:textId="77777777" w:rsidR="00701811" w:rsidRPr="00E8064F" w:rsidRDefault="00701811" w:rsidP="00701811">
            <w:pPr>
              <w:jc w:val="both"/>
              <w:rPr>
                <w:rFonts w:ascii="Arial Narrow" w:hAnsi="Arial Narrow"/>
              </w:rPr>
            </w:pPr>
            <w:r w:rsidRPr="00E8064F">
              <w:rPr>
                <w:rFonts w:ascii="Arial Narrow" w:hAnsi="Arial Narrow"/>
              </w:rPr>
              <w:t>MEDIO DE CONTROL: REPARACION DIRECTA</w:t>
            </w:r>
          </w:p>
          <w:p w14:paraId="20ABC73E" w14:textId="77777777" w:rsidR="00E8064F" w:rsidRPr="00E8064F" w:rsidRDefault="00E8064F" w:rsidP="00E8064F">
            <w:pPr>
              <w:jc w:val="both"/>
              <w:rPr>
                <w:rFonts w:ascii="Arial Narrow" w:eastAsia="Arial Narrow" w:hAnsi="Arial Narrow" w:cs="Arial Narrow"/>
              </w:rPr>
            </w:pPr>
            <w:r w:rsidRPr="00E8064F">
              <w:rPr>
                <w:rFonts w:ascii="Arial Narrow" w:eastAsia="Arial Narrow" w:hAnsi="Arial Narrow" w:cs="Arial Narrow"/>
              </w:rPr>
              <w:t xml:space="preserve">RAD: </w:t>
            </w:r>
            <w:r w:rsidRPr="00E8064F">
              <w:rPr>
                <w:rFonts w:ascii="Arial Narrow" w:hAnsi="Arial Narrow"/>
              </w:rPr>
              <w:t>E-2021-698783</w:t>
            </w:r>
          </w:p>
          <w:p w14:paraId="128A9069" w14:textId="77777777" w:rsidR="00701811" w:rsidRDefault="00701811" w:rsidP="00701811">
            <w:pPr>
              <w:jc w:val="both"/>
              <w:rPr>
                <w:rFonts w:ascii="Arial Narrow" w:hAnsi="Arial Narrow"/>
              </w:rPr>
            </w:pPr>
          </w:p>
        </w:tc>
        <w:tc>
          <w:tcPr>
            <w:tcW w:w="5289" w:type="dxa"/>
          </w:tcPr>
          <w:p w14:paraId="17470A5B" w14:textId="77777777" w:rsidR="008C5F3A" w:rsidRDefault="008C5F3A" w:rsidP="00701811">
            <w:pPr>
              <w:jc w:val="both"/>
              <w:rPr>
                <w:rFonts w:ascii="Arial Narrow" w:hAnsi="Arial Narrow" w:cs="Arial"/>
                <w:b/>
                <w:bCs/>
                <w:iCs/>
                <w:highlight w:val="lightGray"/>
              </w:rPr>
            </w:pPr>
          </w:p>
          <w:p w14:paraId="282DA401" w14:textId="11377318" w:rsidR="00701811" w:rsidRPr="00F770F2"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fototaxismo,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11D771DA" w14:textId="77777777" w:rsidR="00701811"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 xml:space="preserve">Así mismo, es menester adelantar un debate probatorio toda vez que no se encuentra probados los perjuicios pretendidos ni se contempla en estos la entrada en </w:t>
            </w:r>
            <w:r w:rsidRPr="00F770F2">
              <w:rPr>
                <w:rFonts w:ascii="Arial Narrow" w:hAnsi="Arial Narrow" w:cs="Arial"/>
                <w:b/>
                <w:bCs/>
                <w:iCs/>
                <w:highlight w:val="lightGray"/>
              </w:rPr>
              <w:lastRenderedPageBreak/>
              <w:t>operación del Sistema de Transporte Masivo del Distrito de Cartagena – TRANSCARIBE.</w:t>
            </w:r>
          </w:p>
          <w:p w14:paraId="68D2BF78" w14:textId="66F2F615" w:rsidR="008C5F3A" w:rsidRDefault="008C5F3A" w:rsidP="00701811">
            <w:pPr>
              <w:jc w:val="both"/>
              <w:rPr>
                <w:rFonts w:ascii="Arial Narrow" w:hAnsi="Arial Narrow" w:cs="Arial"/>
                <w:b/>
                <w:bCs/>
                <w:iCs/>
                <w:highlight w:val="lightGray"/>
              </w:rPr>
            </w:pPr>
          </w:p>
        </w:tc>
      </w:tr>
      <w:tr w:rsidR="00701811" w14:paraId="611D288E" w14:textId="77777777" w:rsidTr="00687D72">
        <w:tc>
          <w:tcPr>
            <w:tcW w:w="3539" w:type="dxa"/>
          </w:tcPr>
          <w:p w14:paraId="7ACEE880" w14:textId="6C06C3E5" w:rsidR="00701811" w:rsidRPr="006D7EB2" w:rsidRDefault="00701811" w:rsidP="00701811">
            <w:pPr>
              <w:jc w:val="both"/>
              <w:rPr>
                <w:rFonts w:ascii="Arial Narrow" w:hAnsi="Arial Narrow"/>
              </w:rPr>
            </w:pPr>
            <w:r>
              <w:rPr>
                <w:rFonts w:ascii="Arial Narrow" w:hAnsi="Arial Narrow"/>
              </w:rPr>
              <w:lastRenderedPageBreak/>
              <w:t xml:space="preserve">5. </w:t>
            </w:r>
            <w:r w:rsidRPr="00687D72">
              <w:rPr>
                <w:rFonts w:ascii="Arial Narrow" w:hAnsi="Arial Narrow"/>
              </w:rPr>
              <w:t>CONVOCANTE</w:t>
            </w:r>
            <w:r w:rsidRPr="006D7EB2">
              <w:rPr>
                <w:rFonts w:ascii="Arial Narrow" w:hAnsi="Arial Narrow"/>
              </w:rPr>
              <w:t xml:space="preserve">: </w:t>
            </w:r>
            <w:r w:rsidR="006D7EB2" w:rsidRPr="006D7EB2">
              <w:rPr>
                <w:rFonts w:ascii="Arial Narrow" w:eastAsia="Times New Roman" w:hAnsi="Arial Narrow"/>
              </w:rPr>
              <w:t>LUZ MARY ARANGO</w:t>
            </w:r>
            <w:r w:rsidR="006D7EB2" w:rsidRPr="006D7EB2">
              <w:rPr>
                <w:rFonts w:ascii="Arial Narrow" w:hAnsi="Arial Narrow"/>
              </w:rPr>
              <w:t xml:space="preserve"> </w:t>
            </w:r>
            <w:r w:rsidRPr="006D7EB2">
              <w:rPr>
                <w:rFonts w:ascii="Arial Narrow" w:hAnsi="Arial Narrow"/>
              </w:rPr>
              <w:t xml:space="preserve">CONVOCADO: DISTRITO DE </w:t>
            </w:r>
            <w:proofErr w:type="gramStart"/>
            <w:r w:rsidRPr="006D7EB2">
              <w:rPr>
                <w:rFonts w:ascii="Arial Narrow" w:hAnsi="Arial Narrow"/>
              </w:rPr>
              <w:t xml:space="preserve">CARTAGENA </w:t>
            </w:r>
            <w:r w:rsidR="008C5F3A">
              <w:rPr>
                <w:rFonts w:ascii="Arial Narrow" w:hAnsi="Arial Narrow"/>
              </w:rPr>
              <w:t xml:space="preserve"> -</w:t>
            </w:r>
            <w:proofErr w:type="gramEnd"/>
            <w:r w:rsidR="008C5F3A">
              <w:rPr>
                <w:rFonts w:ascii="Arial Narrow" w:hAnsi="Arial Narrow"/>
              </w:rPr>
              <w:t xml:space="preserve"> DATT</w:t>
            </w:r>
          </w:p>
          <w:p w14:paraId="1BD77EF3" w14:textId="77777777" w:rsidR="00701811" w:rsidRPr="006D7EB2" w:rsidRDefault="00701811" w:rsidP="00701811">
            <w:pPr>
              <w:jc w:val="both"/>
              <w:rPr>
                <w:rFonts w:ascii="Arial Narrow" w:hAnsi="Arial Narrow"/>
              </w:rPr>
            </w:pPr>
          </w:p>
          <w:p w14:paraId="6EBA7ABF" w14:textId="77777777" w:rsidR="00701811" w:rsidRPr="006D7EB2" w:rsidRDefault="00701811" w:rsidP="00701811">
            <w:pPr>
              <w:jc w:val="both"/>
              <w:rPr>
                <w:rFonts w:ascii="Arial Narrow" w:hAnsi="Arial Narrow"/>
              </w:rPr>
            </w:pPr>
            <w:r w:rsidRPr="006D7EB2">
              <w:rPr>
                <w:rFonts w:ascii="Arial Narrow" w:hAnsi="Arial Narrow"/>
              </w:rPr>
              <w:t>MEDIO DE CONTROL: REPARACION DIRECTA</w:t>
            </w:r>
          </w:p>
          <w:p w14:paraId="7E6A547C" w14:textId="77777777" w:rsidR="006D7EB2" w:rsidRPr="006D7EB2" w:rsidRDefault="006D7EB2" w:rsidP="006D7EB2">
            <w:pPr>
              <w:jc w:val="both"/>
              <w:rPr>
                <w:rFonts w:ascii="Arial Narrow" w:eastAsia="Arial Narrow" w:hAnsi="Arial Narrow" w:cs="Arial Narrow"/>
              </w:rPr>
            </w:pPr>
            <w:r w:rsidRPr="006D7EB2">
              <w:rPr>
                <w:rFonts w:ascii="Arial Narrow" w:eastAsia="Arial Narrow" w:hAnsi="Arial Narrow" w:cs="Arial Narrow"/>
              </w:rPr>
              <w:t>RAD</w:t>
            </w:r>
            <w:r w:rsidRPr="006D7EB2">
              <w:rPr>
                <w:rFonts w:ascii="Arial Narrow" w:hAnsi="Arial Narrow" w:cs="Arial"/>
                <w:bCs/>
                <w:color w:val="000000"/>
                <w:shd w:val="clear" w:color="auto" w:fill="FFFFFF"/>
              </w:rPr>
              <w:t xml:space="preserve"> E-2022-177302</w:t>
            </w:r>
          </w:p>
          <w:p w14:paraId="1D9CE9B7" w14:textId="1294CCCA" w:rsidR="00701811" w:rsidRDefault="00701811" w:rsidP="00701811">
            <w:pPr>
              <w:shd w:val="clear" w:color="auto" w:fill="FFFFFF"/>
              <w:jc w:val="both"/>
              <w:rPr>
                <w:rFonts w:ascii="Arial Narrow" w:hAnsi="Arial Narrow"/>
              </w:rPr>
            </w:pPr>
            <w:bookmarkStart w:id="1" w:name="_GoBack"/>
            <w:bookmarkEnd w:id="1"/>
          </w:p>
        </w:tc>
        <w:tc>
          <w:tcPr>
            <w:tcW w:w="5289" w:type="dxa"/>
          </w:tcPr>
          <w:p w14:paraId="0B842102" w14:textId="77777777" w:rsidR="008C5F3A" w:rsidRDefault="008C5F3A" w:rsidP="00701811">
            <w:pPr>
              <w:jc w:val="both"/>
              <w:rPr>
                <w:rFonts w:ascii="Arial Narrow" w:hAnsi="Arial Narrow" w:cs="Arial"/>
                <w:b/>
                <w:bCs/>
                <w:iCs/>
                <w:highlight w:val="lightGray"/>
              </w:rPr>
            </w:pPr>
          </w:p>
          <w:p w14:paraId="1CFFB846" w14:textId="30CB8A44" w:rsidR="00701811" w:rsidRPr="00F770F2"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fototaxismo,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263A974F" w14:textId="77777777" w:rsidR="00701811"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27BEE327" w14:textId="40E181BA" w:rsidR="008C5F3A" w:rsidRDefault="008C5F3A" w:rsidP="00701811">
            <w:pPr>
              <w:jc w:val="both"/>
              <w:rPr>
                <w:rFonts w:ascii="Arial Narrow" w:hAnsi="Arial Narrow" w:cs="Arial"/>
                <w:b/>
                <w:bCs/>
                <w:iCs/>
                <w:highlight w:val="lightGray"/>
              </w:rPr>
            </w:pPr>
          </w:p>
        </w:tc>
      </w:tr>
      <w:tr w:rsidR="00701811" w14:paraId="5E6ED26B" w14:textId="77777777" w:rsidTr="00687D72">
        <w:tc>
          <w:tcPr>
            <w:tcW w:w="3539" w:type="dxa"/>
          </w:tcPr>
          <w:p w14:paraId="0A8FF9A2" w14:textId="726A3AAD" w:rsidR="00701811" w:rsidRPr="005F6B68" w:rsidRDefault="00701811" w:rsidP="00701811">
            <w:pPr>
              <w:jc w:val="both"/>
              <w:rPr>
                <w:rFonts w:ascii="Arial Narrow" w:eastAsia="Times New Roman" w:hAnsi="Arial Narrow" w:cs="Arial"/>
              </w:rPr>
            </w:pPr>
            <w:r>
              <w:rPr>
                <w:rFonts w:ascii="Arial Narrow" w:hAnsi="Arial Narrow"/>
              </w:rPr>
              <w:t xml:space="preserve">6. CONVOCANTE: </w:t>
            </w:r>
            <w:r w:rsidR="0086541D" w:rsidRPr="005F6B68">
              <w:rPr>
                <w:rFonts w:ascii="Arial Narrow" w:eastAsia="Times New Roman" w:hAnsi="Arial Narrow"/>
              </w:rPr>
              <w:t>RUBIELA CARDONA DE GOMEZ</w:t>
            </w:r>
          </w:p>
          <w:p w14:paraId="228573A7" w14:textId="7059F9A7" w:rsidR="00701811" w:rsidRPr="005F6B68" w:rsidRDefault="00701811" w:rsidP="00701811">
            <w:pPr>
              <w:shd w:val="clear" w:color="auto" w:fill="FFFFFF"/>
              <w:jc w:val="both"/>
              <w:rPr>
                <w:rFonts w:ascii="Arial Narrow" w:hAnsi="Arial Narrow" w:cs="Arial"/>
              </w:rPr>
            </w:pPr>
            <w:r w:rsidRPr="005F6B68">
              <w:rPr>
                <w:rFonts w:ascii="Arial Narrow" w:eastAsia="Times New Roman" w:hAnsi="Arial Narrow" w:cs="Arial"/>
              </w:rPr>
              <w:t xml:space="preserve">CONVOCADO: </w:t>
            </w:r>
            <w:r w:rsidRPr="005F6B68">
              <w:rPr>
                <w:rFonts w:ascii="Arial Narrow" w:hAnsi="Arial Narrow" w:cs="Arial"/>
              </w:rPr>
              <w:t xml:space="preserve">DISTRITO DE CARTAGENA </w:t>
            </w:r>
            <w:r w:rsidR="0086541D" w:rsidRPr="005F6B68">
              <w:rPr>
                <w:rFonts w:ascii="Arial Narrow" w:hAnsi="Arial Narrow" w:cs="Arial"/>
              </w:rPr>
              <w:t>-DATT</w:t>
            </w:r>
          </w:p>
          <w:p w14:paraId="3D35A96A" w14:textId="35D8BE51" w:rsidR="00701811" w:rsidRPr="005F6B68" w:rsidRDefault="00701811" w:rsidP="00701811">
            <w:pPr>
              <w:shd w:val="clear" w:color="auto" w:fill="FFFFFF"/>
              <w:jc w:val="both"/>
              <w:rPr>
                <w:rFonts w:ascii="Arial Narrow" w:hAnsi="Arial Narrow" w:cs="Arial"/>
              </w:rPr>
            </w:pPr>
            <w:r w:rsidRPr="005F6B68">
              <w:rPr>
                <w:rFonts w:ascii="Arial Narrow" w:hAnsi="Arial Narrow" w:cs="Arial"/>
              </w:rPr>
              <w:t>MEDIO DE CONTROL</w:t>
            </w:r>
            <w:r w:rsidRPr="005F6B68">
              <w:rPr>
                <w:rFonts w:ascii="Arial Narrow" w:eastAsia="Times New Roman" w:hAnsi="Arial Narrow" w:cs="Arial"/>
              </w:rPr>
              <w:t>:</w:t>
            </w:r>
            <w:r w:rsidRPr="005F6B68">
              <w:rPr>
                <w:rFonts w:ascii="Arial Narrow" w:eastAsia="Arial Narrow" w:hAnsi="Arial Narrow" w:cs="Arial Narrow"/>
              </w:rPr>
              <w:t xml:space="preserve"> REPARACIÓN DIRECTA</w:t>
            </w:r>
          </w:p>
          <w:p w14:paraId="4CFAF659" w14:textId="77777777" w:rsidR="0086541D" w:rsidRPr="005F6B68" w:rsidRDefault="0086541D" w:rsidP="0086541D">
            <w:pPr>
              <w:jc w:val="both"/>
              <w:rPr>
                <w:rFonts w:ascii="Arial Narrow" w:eastAsia="Arial Narrow" w:hAnsi="Arial Narrow" w:cs="Arial Narrow"/>
              </w:rPr>
            </w:pPr>
            <w:r w:rsidRPr="005F6B68">
              <w:rPr>
                <w:rFonts w:ascii="Arial Narrow" w:eastAsia="Arial Narrow" w:hAnsi="Arial Narrow" w:cs="Arial Narrow"/>
              </w:rPr>
              <w:t xml:space="preserve">RAD: </w:t>
            </w:r>
            <w:r w:rsidRPr="005F6B68">
              <w:rPr>
                <w:rFonts w:ascii="Arial Narrow" w:hAnsi="Arial Narrow" w:cs="Arial"/>
                <w:bCs/>
                <w:color w:val="000000"/>
                <w:bdr w:val="none" w:sz="0" w:space="0" w:color="auto" w:frame="1"/>
                <w:shd w:val="clear" w:color="auto" w:fill="FFFFFF"/>
              </w:rPr>
              <w:t>E-2022-177305</w:t>
            </w:r>
          </w:p>
          <w:p w14:paraId="7FA6AA65" w14:textId="77777777" w:rsidR="00701811" w:rsidRPr="00FC305D" w:rsidRDefault="00701811" w:rsidP="00701811">
            <w:pPr>
              <w:shd w:val="clear" w:color="auto" w:fill="FFFFFF"/>
              <w:jc w:val="both"/>
              <w:rPr>
                <w:rFonts w:ascii="Arial Narrow" w:hAnsi="Arial Narrow" w:cs="Arial"/>
              </w:rPr>
            </w:pPr>
          </w:p>
          <w:p w14:paraId="54A4B76C" w14:textId="5068753F" w:rsidR="00701811" w:rsidRDefault="00701811" w:rsidP="00701811">
            <w:pPr>
              <w:jc w:val="both"/>
              <w:rPr>
                <w:rFonts w:ascii="Arial Narrow" w:hAnsi="Arial Narrow"/>
              </w:rPr>
            </w:pPr>
          </w:p>
        </w:tc>
        <w:tc>
          <w:tcPr>
            <w:tcW w:w="5289" w:type="dxa"/>
          </w:tcPr>
          <w:p w14:paraId="6C9F9344" w14:textId="77777777" w:rsidR="008C5F3A" w:rsidRDefault="008C5F3A" w:rsidP="00701811">
            <w:pPr>
              <w:jc w:val="both"/>
              <w:rPr>
                <w:rFonts w:ascii="Arial Narrow" w:hAnsi="Arial Narrow" w:cs="Arial"/>
                <w:b/>
                <w:bCs/>
                <w:iCs/>
                <w:highlight w:val="lightGray"/>
              </w:rPr>
            </w:pPr>
          </w:p>
          <w:p w14:paraId="3ABC9F49" w14:textId="2F8A6DB5" w:rsidR="00701811" w:rsidRPr="00F770F2"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fototaxismo,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2A48379E" w14:textId="77777777" w:rsidR="00701811"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4E1D8B1E" w14:textId="777A4F7C" w:rsidR="008C5F3A" w:rsidRDefault="008C5F3A" w:rsidP="00701811">
            <w:pPr>
              <w:jc w:val="both"/>
              <w:rPr>
                <w:rFonts w:ascii="Arial Narrow" w:hAnsi="Arial Narrow" w:cs="Arial"/>
                <w:b/>
                <w:bCs/>
                <w:iCs/>
                <w:highlight w:val="lightGray"/>
              </w:rPr>
            </w:pPr>
          </w:p>
        </w:tc>
      </w:tr>
      <w:tr w:rsidR="00701811" w14:paraId="3B81EC9F" w14:textId="77777777" w:rsidTr="00687D72">
        <w:tc>
          <w:tcPr>
            <w:tcW w:w="3539" w:type="dxa"/>
          </w:tcPr>
          <w:p w14:paraId="5BDF83E9" w14:textId="1FEBC13E" w:rsidR="00701811" w:rsidRPr="008344D7" w:rsidRDefault="00701811" w:rsidP="00701811">
            <w:pPr>
              <w:jc w:val="both"/>
              <w:rPr>
                <w:rFonts w:ascii="Arial Narrow" w:eastAsia="SimSun" w:hAnsi="Arial Narrow" w:cs="Arial"/>
                <w:bCs/>
                <w:iCs/>
              </w:rPr>
            </w:pPr>
            <w:r>
              <w:rPr>
                <w:rFonts w:ascii="Arial Narrow" w:hAnsi="Arial Narrow"/>
              </w:rPr>
              <w:t xml:space="preserve">7. </w:t>
            </w:r>
            <w:r w:rsidRPr="00687D72">
              <w:rPr>
                <w:rFonts w:ascii="Arial Narrow" w:hAnsi="Arial Narrow"/>
              </w:rPr>
              <w:t>CONVOCANTE</w:t>
            </w:r>
            <w:r>
              <w:rPr>
                <w:rFonts w:ascii="Arial Narrow" w:hAnsi="Arial Narrow"/>
              </w:rPr>
              <w:t xml:space="preserve">: </w:t>
            </w:r>
            <w:r w:rsidR="008344D7" w:rsidRPr="008344D7">
              <w:rPr>
                <w:rFonts w:ascii="Arial Narrow" w:eastAsia="Times New Roman" w:hAnsi="Arial Narrow"/>
              </w:rPr>
              <w:t>DIEGO GOMEZ CARDONA</w:t>
            </w:r>
          </w:p>
          <w:p w14:paraId="4B964534" w14:textId="32612EC8" w:rsidR="00701811" w:rsidRPr="008344D7" w:rsidRDefault="00701811" w:rsidP="00701811">
            <w:pPr>
              <w:shd w:val="clear" w:color="auto" w:fill="FFFFFF"/>
              <w:jc w:val="both"/>
              <w:rPr>
                <w:rFonts w:ascii="Arial Narrow" w:hAnsi="Arial Narrow" w:cs="Arial"/>
              </w:rPr>
            </w:pPr>
            <w:r w:rsidRPr="008344D7">
              <w:rPr>
                <w:rFonts w:ascii="Arial Narrow" w:hAnsi="Arial Narrow"/>
              </w:rPr>
              <w:t xml:space="preserve">CONVOCADO: </w:t>
            </w:r>
            <w:r w:rsidRPr="008344D7">
              <w:rPr>
                <w:rFonts w:ascii="Arial Narrow" w:eastAsia="Arial Narrow" w:hAnsi="Arial Narrow" w:cs="Arial Narrow"/>
              </w:rPr>
              <w:t>DISTRITO DE CARTAGENA</w:t>
            </w:r>
            <w:r w:rsidR="008344D7" w:rsidRPr="008344D7">
              <w:rPr>
                <w:rFonts w:ascii="Arial Narrow" w:eastAsia="Arial Narrow" w:hAnsi="Arial Narrow" w:cs="Arial Narrow"/>
              </w:rPr>
              <w:t>- DATT</w:t>
            </w:r>
          </w:p>
          <w:p w14:paraId="26EC584F" w14:textId="77777777" w:rsidR="00701811" w:rsidRPr="008344D7" w:rsidRDefault="00701811" w:rsidP="00701811">
            <w:pPr>
              <w:jc w:val="both"/>
              <w:rPr>
                <w:rFonts w:ascii="Arial Narrow" w:eastAsia="Arial Narrow" w:hAnsi="Arial Narrow" w:cs="Arial Narrow"/>
              </w:rPr>
            </w:pPr>
            <w:r w:rsidRPr="008344D7">
              <w:rPr>
                <w:rFonts w:ascii="Arial Narrow" w:hAnsi="Arial Narrow"/>
              </w:rPr>
              <w:lastRenderedPageBreak/>
              <w:t xml:space="preserve">MEDIO DE CONTROL: </w:t>
            </w:r>
            <w:r w:rsidRPr="008344D7">
              <w:rPr>
                <w:rFonts w:ascii="Arial Narrow" w:eastAsia="Arial Narrow" w:hAnsi="Arial Narrow" w:cs="Arial Narrow"/>
              </w:rPr>
              <w:t>REPARACIÓN DIRECTA</w:t>
            </w:r>
          </w:p>
          <w:p w14:paraId="56DD7821" w14:textId="77777777" w:rsidR="008344D7" w:rsidRPr="008344D7" w:rsidRDefault="008344D7" w:rsidP="008344D7">
            <w:pPr>
              <w:jc w:val="both"/>
              <w:rPr>
                <w:rFonts w:ascii="Arial Narrow" w:eastAsia="Arial Narrow" w:hAnsi="Arial Narrow" w:cs="Arial Narrow"/>
              </w:rPr>
            </w:pPr>
            <w:r w:rsidRPr="008344D7">
              <w:rPr>
                <w:rFonts w:ascii="Arial Narrow" w:eastAsia="Arial Narrow" w:hAnsi="Arial Narrow" w:cs="Arial Narrow"/>
              </w:rPr>
              <w:t xml:space="preserve">RAD: </w:t>
            </w:r>
            <w:r w:rsidRPr="008344D7">
              <w:rPr>
                <w:rFonts w:ascii="Arial Narrow" w:hAnsi="Arial Narrow" w:cs="Arial"/>
                <w:bCs/>
                <w:color w:val="000000"/>
                <w:bdr w:val="none" w:sz="0" w:space="0" w:color="auto" w:frame="1"/>
                <w:shd w:val="clear" w:color="auto" w:fill="FFFFFF"/>
              </w:rPr>
              <w:t> E-2022-177299</w:t>
            </w:r>
          </w:p>
          <w:p w14:paraId="097FDBE6" w14:textId="32D34E0F" w:rsidR="00701811" w:rsidRDefault="00701811" w:rsidP="00701811">
            <w:pPr>
              <w:jc w:val="both"/>
              <w:rPr>
                <w:rFonts w:ascii="Arial Narrow" w:hAnsi="Arial Narrow"/>
              </w:rPr>
            </w:pPr>
          </w:p>
        </w:tc>
        <w:tc>
          <w:tcPr>
            <w:tcW w:w="5289" w:type="dxa"/>
          </w:tcPr>
          <w:p w14:paraId="26B48C62" w14:textId="77777777" w:rsidR="008C5F3A" w:rsidRDefault="008C5F3A" w:rsidP="00701811">
            <w:pPr>
              <w:jc w:val="both"/>
              <w:rPr>
                <w:rFonts w:ascii="Arial Narrow" w:hAnsi="Arial Narrow" w:cs="Arial"/>
                <w:b/>
                <w:bCs/>
                <w:iCs/>
                <w:highlight w:val="lightGray"/>
              </w:rPr>
            </w:pPr>
          </w:p>
          <w:p w14:paraId="2B3A7144" w14:textId="23A5B243" w:rsidR="00701811" w:rsidRPr="00F770F2"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 xml:space="preserve">INSTRUCCIÓN GENERAL DE DEFENSA JUDICIAL: Los miembros permanentes del Comité de Conciliación del Distrito de Cartagena, con voz y voto, deciden adoptar </w:t>
            </w:r>
            <w:r w:rsidRPr="00F770F2">
              <w:rPr>
                <w:rFonts w:ascii="Arial Narrow" w:hAnsi="Arial Narrow" w:cs="Arial"/>
                <w:b/>
                <w:bCs/>
                <w:iCs/>
                <w:highlight w:val="lightGray"/>
              </w:rPr>
              <w:lastRenderedPageBreak/>
              <w:t>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fototaxismo,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14F55AB6" w14:textId="77777777" w:rsidR="00701811"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0923BFCE" w14:textId="5251534C" w:rsidR="008C5F3A" w:rsidRDefault="008C5F3A" w:rsidP="00701811">
            <w:pPr>
              <w:jc w:val="both"/>
              <w:rPr>
                <w:rFonts w:ascii="Arial Narrow" w:hAnsi="Arial Narrow" w:cs="Arial"/>
                <w:b/>
                <w:bCs/>
                <w:iCs/>
                <w:highlight w:val="lightGray"/>
              </w:rPr>
            </w:pPr>
          </w:p>
        </w:tc>
      </w:tr>
      <w:tr w:rsidR="00701811" w14:paraId="264EF75E" w14:textId="77777777" w:rsidTr="00A76144">
        <w:trPr>
          <w:trHeight w:val="5532"/>
        </w:trPr>
        <w:tc>
          <w:tcPr>
            <w:tcW w:w="3539" w:type="dxa"/>
          </w:tcPr>
          <w:p w14:paraId="7C558B82" w14:textId="77777777" w:rsidR="00A35B66" w:rsidRPr="00A35B66" w:rsidRDefault="00701811" w:rsidP="00701811">
            <w:pPr>
              <w:shd w:val="clear" w:color="auto" w:fill="FFFFFF"/>
              <w:jc w:val="both"/>
              <w:rPr>
                <w:rFonts w:ascii="Arial Narrow" w:hAnsi="Arial Narrow"/>
              </w:rPr>
            </w:pPr>
            <w:r>
              <w:rPr>
                <w:rFonts w:ascii="Arial Narrow" w:hAnsi="Arial Narrow"/>
              </w:rPr>
              <w:lastRenderedPageBreak/>
              <w:t xml:space="preserve">8. </w:t>
            </w:r>
            <w:r w:rsidRPr="00687D72">
              <w:rPr>
                <w:rFonts w:ascii="Arial Narrow" w:hAnsi="Arial Narrow"/>
              </w:rPr>
              <w:t>CONVOCANTE</w:t>
            </w:r>
            <w:r w:rsidRPr="00A35B66">
              <w:rPr>
                <w:rFonts w:ascii="Arial Narrow" w:hAnsi="Arial Narrow"/>
              </w:rPr>
              <w:t xml:space="preserve">: </w:t>
            </w:r>
            <w:r w:rsidR="00A35B66" w:rsidRPr="00A35B66">
              <w:rPr>
                <w:rFonts w:ascii="Arial Narrow" w:eastAsia="Times New Roman" w:hAnsi="Arial Narrow"/>
              </w:rPr>
              <w:t>FRANCISCO VELEZ DIAZ</w:t>
            </w:r>
            <w:r w:rsidR="00A35B66" w:rsidRPr="00A35B66">
              <w:rPr>
                <w:rFonts w:ascii="Arial Narrow" w:hAnsi="Arial Narrow"/>
              </w:rPr>
              <w:t xml:space="preserve"> </w:t>
            </w:r>
          </w:p>
          <w:p w14:paraId="0BD5B180" w14:textId="78D5E43F" w:rsidR="00701811" w:rsidRPr="00A35B66" w:rsidRDefault="00701811" w:rsidP="00701811">
            <w:pPr>
              <w:shd w:val="clear" w:color="auto" w:fill="FFFFFF"/>
              <w:jc w:val="both"/>
              <w:rPr>
                <w:rFonts w:ascii="Arial Narrow" w:hAnsi="Arial Narrow" w:cs="Arial"/>
              </w:rPr>
            </w:pPr>
            <w:r w:rsidRPr="00A35B66">
              <w:rPr>
                <w:rFonts w:ascii="Arial Narrow" w:hAnsi="Arial Narrow"/>
              </w:rPr>
              <w:t xml:space="preserve">CONVOCADO: </w:t>
            </w:r>
            <w:r w:rsidRPr="00A35B66">
              <w:rPr>
                <w:rFonts w:ascii="Arial Narrow" w:hAnsi="Arial Narrow" w:cs="Arial"/>
              </w:rPr>
              <w:t>DISTRITO DE CARTAGENA</w:t>
            </w:r>
          </w:p>
          <w:p w14:paraId="136DDFB4" w14:textId="77777777" w:rsidR="00701811" w:rsidRPr="00A35B66" w:rsidRDefault="00701811" w:rsidP="00701811">
            <w:pPr>
              <w:jc w:val="both"/>
              <w:rPr>
                <w:rFonts w:ascii="Arial Narrow" w:eastAsia="Arial Narrow" w:hAnsi="Arial Narrow" w:cs="Arial Narrow"/>
              </w:rPr>
            </w:pPr>
            <w:r w:rsidRPr="00A35B66">
              <w:rPr>
                <w:rFonts w:ascii="Arial Narrow" w:hAnsi="Arial Narrow"/>
              </w:rPr>
              <w:t xml:space="preserve">MEDIO DE CONTROL: </w:t>
            </w:r>
            <w:r w:rsidRPr="00A35B66">
              <w:rPr>
                <w:rFonts w:ascii="Arial Narrow" w:eastAsia="Arial Narrow" w:hAnsi="Arial Narrow" w:cs="Arial Narrow"/>
              </w:rPr>
              <w:t>REPARACIÓN DIRECTA</w:t>
            </w:r>
          </w:p>
          <w:p w14:paraId="1660C98C" w14:textId="77777777" w:rsidR="00A35B66" w:rsidRPr="00A35B66" w:rsidRDefault="00A35B66" w:rsidP="00A35B66">
            <w:pPr>
              <w:shd w:val="clear" w:color="auto" w:fill="FFFFFF"/>
              <w:jc w:val="both"/>
              <w:rPr>
                <w:rFonts w:ascii="Arial Narrow" w:hAnsi="Arial Narrow"/>
                <w:noProof/>
                <w:highlight w:val="lightGray"/>
              </w:rPr>
            </w:pPr>
            <w:r w:rsidRPr="00A35B66">
              <w:rPr>
                <w:rFonts w:ascii="Arial Narrow" w:eastAsia="Times New Roman" w:hAnsi="Arial Narrow"/>
              </w:rPr>
              <w:t>EXPEDIENTE No.:</w:t>
            </w:r>
            <w:r w:rsidRPr="00A35B66">
              <w:rPr>
                <w:rFonts w:ascii="Arial Narrow" w:hAnsi="Arial Narrow" w:cs="Arial"/>
                <w:color w:val="000000"/>
                <w:shd w:val="clear" w:color="auto" w:fill="FFFFFF"/>
              </w:rPr>
              <w:t xml:space="preserve"> </w:t>
            </w:r>
            <w:r w:rsidRPr="00A35B66">
              <w:rPr>
                <w:rFonts w:ascii="Arial Narrow" w:hAnsi="Arial Narrow"/>
              </w:rPr>
              <w:t>13001-33-33-002-2021-00035-00</w:t>
            </w:r>
          </w:p>
          <w:p w14:paraId="79B92EA4" w14:textId="0CB79D7F" w:rsidR="00701811" w:rsidRDefault="00A35B66" w:rsidP="00A35B66">
            <w:pPr>
              <w:tabs>
                <w:tab w:val="left" w:pos="1170"/>
              </w:tabs>
              <w:jc w:val="both"/>
              <w:rPr>
                <w:rFonts w:ascii="Arial Narrow" w:hAnsi="Arial Narrow"/>
              </w:rPr>
            </w:pPr>
            <w:r>
              <w:rPr>
                <w:rFonts w:ascii="Arial Narrow" w:hAnsi="Arial Narrow"/>
              </w:rPr>
              <w:tab/>
            </w:r>
          </w:p>
        </w:tc>
        <w:tc>
          <w:tcPr>
            <w:tcW w:w="5289" w:type="dxa"/>
          </w:tcPr>
          <w:p w14:paraId="4DC67A5E" w14:textId="77777777" w:rsidR="008C5F3A" w:rsidRDefault="008C5F3A" w:rsidP="00701811">
            <w:pPr>
              <w:jc w:val="both"/>
              <w:rPr>
                <w:rFonts w:ascii="Arial Narrow" w:hAnsi="Arial Narrow" w:cs="Arial"/>
                <w:b/>
                <w:bCs/>
                <w:iCs/>
                <w:highlight w:val="lightGray"/>
              </w:rPr>
            </w:pPr>
          </w:p>
          <w:p w14:paraId="20F53F3A" w14:textId="5A962997" w:rsidR="00701811" w:rsidRPr="00F770F2"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fototaxismo,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503F4536" w14:textId="7B875362" w:rsidR="00701811" w:rsidRDefault="00701811" w:rsidP="00701811">
            <w:pPr>
              <w:jc w:val="both"/>
              <w:rPr>
                <w:rFonts w:ascii="Arial Narrow" w:hAnsi="Arial Narrow" w:cs="Arial"/>
                <w:b/>
                <w:bCs/>
                <w:iCs/>
                <w:highlight w:val="lightGray"/>
              </w:rPr>
            </w:pPr>
            <w:r w:rsidRPr="00F770F2">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tc>
      </w:tr>
      <w:tr w:rsidR="00CC4546" w14:paraId="54184804" w14:textId="77777777" w:rsidTr="00687D72">
        <w:tc>
          <w:tcPr>
            <w:tcW w:w="3539" w:type="dxa"/>
          </w:tcPr>
          <w:p w14:paraId="577608C5" w14:textId="5B26B3D8" w:rsidR="00CC4546" w:rsidRPr="00413775" w:rsidRDefault="00CC4546" w:rsidP="00CC4546">
            <w:pPr>
              <w:shd w:val="clear" w:color="auto" w:fill="FFFFFF"/>
              <w:jc w:val="both"/>
              <w:rPr>
                <w:rFonts w:ascii="Arial Narrow" w:hAnsi="Arial Narrow"/>
              </w:rPr>
            </w:pPr>
            <w:r>
              <w:rPr>
                <w:rFonts w:ascii="Arial Narrow" w:hAnsi="Arial Narrow"/>
              </w:rPr>
              <w:t xml:space="preserve">9. </w:t>
            </w:r>
            <w:r w:rsidRPr="00687D72">
              <w:rPr>
                <w:rFonts w:ascii="Arial Narrow" w:hAnsi="Arial Narrow"/>
              </w:rPr>
              <w:t>CONVOCANTE</w:t>
            </w:r>
            <w:r>
              <w:rPr>
                <w:rFonts w:ascii="Arial Narrow" w:hAnsi="Arial Narrow"/>
              </w:rPr>
              <w:t xml:space="preserve">: </w:t>
            </w:r>
            <w:r w:rsidR="00413775" w:rsidRPr="00413775">
              <w:rPr>
                <w:rFonts w:ascii="Arial Narrow" w:eastAsia="Times New Roman" w:hAnsi="Arial Narrow"/>
              </w:rPr>
              <w:t>YOVANNY MARTINEZ LASTRE Y OTROS</w:t>
            </w:r>
          </w:p>
          <w:p w14:paraId="50E06A4D" w14:textId="7F8F8051" w:rsidR="00CC4546" w:rsidRPr="00413775" w:rsidRDefault="00CC4546" w:rsidP="00CC4546">
            <w:pPr>
              <w:shd w:val="clear" w:color="auto" w:fill="FFFFFF"/>
              <w:jc w:val="both"/>
              <w:rPr>
                <w:rFonts w:ascii="Arial Narrow" w:hAnsi="Arial Narrow" w:cs="Arial"/>
              </w:rPr>
            </w:pPr>
            <w:r w:rsidRPr="00413775">
              <w:rPr>
                <w:rFonts w:ascii="Arial Narrow" w:hAnsi="Arial Narrow"/>
              </w:rPr>
              <w:t xml:space="preserve">CONVOCADO: </w:t>
            </w:r>
            <w:r w:rsidRPr="00413775">
              <w:rPr>
                <w:rFonts w:ascii="Arial Narrow" w:eastAsia="Times New Roman" w:hAnsi="Arial Narrow" w:cs="Arial"/>
              </w:rPr>
              <w:t xml:space="preserve">DISTRITO DE </w:t>
            </w:r>
            <w:r w:rsidR="00144C6B" w:rsidRPr="00413775">
              <w:rPr>
                <w:rFonts w:ascii="Arial Narrow" w:eastAsia="Times New Roman" w:hAnsi="Arial Narrow" w:cs="Arial"/>
              </w:rPr>
              <w:t xml:space="preserve">CARTAGENA </w:t>
            </w:r>
          </w:p>
          <w:p w14:paraId="4C5AE536" w14:textId="29153DA8" w:rsidR="00CC4546" w:rsidRPr="00413775" w:rsidRDefault="00CC4546" w:rsidP="00CC4546">
            <w:pPr>
              <w:jc w:val="both"/>
              <w:rPr>
                <w:rFonts w:ascii="Arial Narrow" w:hAnsi="Arial Narrow"/>
              </w:rPr>
            </w:pPr>
            <w:r w:rsidRPr="00413775">
              <w:rPr>
                <w:rFonts w:ascii="Arial Narrow" w:hAnsi="Arial Narrow"/>
              </w:rPr>
              <w:t xml:space="preserve">MEDIO DE CONTROL: </w:t>
            </w:r>
            <w:r w:rsidR="00413775" w:rsidRPr="00413775">
              <w:rPr>
                <w:rFonts w:ascii="Arial Narrow" w:eastAsia="Times New Roman" w:hAnsi="Arial Narrow"/>
              </w:rPr>
              <w:t>NULIDAD Y RESTABLECIMIENTO DEL DERECHO</w:t>
            </w:r>
          </w:p>
          <w:p w14:paraId="023BBACD" w14:textId="77777777" w:rsidR="00413775" w:rsidRPr="00413775" w:rsidRDefault="00413775" w:rsidP="00413775">
            <w:pPr>
              <w:jc w:val="both"/>
              <w:rPr>
                <w:rFonts w:ascii="Arial Narrow" w:eastAsia="Arial Narrow" w:hAnsi="Arial Narrow" w:cs="Arial Narrow"/>
              </w:rPr>
            </w:pPr>
            <w:r w:rsidRPr="00413775">
              <w:rPr>
                <w:rFonts w:ascii="Arial Narrow" w:eastAsia="Arial Narrow" w:hAnsi="Arial Narrow" w:cs="Arial Narrow"/>
              </w:rPr>
              <w:t xml:space="preserve">RAD: </w:t>
            </w:r>
            <w:r w:rsidRPr="00413775">
              <w:rPr>
                <w:rFonts w:ascii="Arial Narrow" w:hAnsi="Arial Narrow" w:cs="Arial"/>
                <w:color w:val="000000"/>
                <w:bdr w:val="none" w:sz="0" w:space="0" w:color="auto" w:frame="1"/>
                <w:shd w:val="clear" w:color="auto" w:fill="FFFFFF"/>
              </w:rPr>
              <w:t> </w:t>
            </w:r>
            <w:r w:rsidRPr="00413775">
              <w:rPr>
                <w:rFonts w:ascii="Arial Narrow" w:hAnsi="Arial Narrow"/>
              </w:rPr>
              <w:t>E-2021-726045</w:t>
            </w:r>
          </w:p>
          <w:p w14:paraId="67DA5CE2" w14:textId="76FC762F" w:rsidR="00CC4546" w:rsidRDefault="00CC4546" w:rsidP="00CC4546">
            <w:pPr>
              <w:shd w:val="clear" w:color="auto" w:fill="FFFFFF"/>
              <w:jc w:val="both"/>
              <w:rPr>
                <w:rFonts w:ascii="Arial Narrow" w:hAnsi="Arial Narrow"/>
              </w:rPr>
            </w:pPr>
          </w:p>
        </w:tc>
        <w:tc>
          <w:tcPr>
            <w:tcW w:w="5289" w:type="dxa"/>
          </w:tcPr>
          <w:p w14:paraId="41892E06" w14:textId="77777777" w:rsidR="008C5F3A" w:rsidRDefault="008C5F3A" w:rsidP="00CC4546">
            <w:pPr>
              <w:jc w:val="both"/>
              <w:rPr>
                <w:rFonts w:ascii="Arial Narrow" w:eastAsia="Times New Roman" w:hAnsi="Arial Narrow"/>
                <w:b/>
                <w:bCs/>
                <w:highlight w:val="lightGray"/>
              </w:rPr>
            </w:pPr>
          </w:p>
          <w:p w14:paraId="08961FB7" w14:textId="77777777" w:rsidR="00CC4546" w:rsidRDefault="00CC4546" w:rsidP="00CC4546">
            <w:pPr>
              <w:jc w:val="both"/>
              <w:rPr>
                <w:rFonts w:ascii="Arial Narrow" w:eastAsia="Times New Roman" w:hAnsi="Arial Narrow"/>
                <w:b/>
                <w:bCs/>
                <w:highlight w:val="lightGray"/>
              </w:rPr>
            </w:pPr>
            <w:r w:rsidRPr="00F770F2">
              <w:rPr>
                <w:rFonts w:ascii="Arial Narrow" w:eastAsia="Times New Roman"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w:t>
            </w:r>
            <w:r w:rsidRPr="00F770F2">
              <w:rPr>
                <w:rFonts w:ascii="Arial Narrow" w:eastAsia="Times New Roman" w:hAnsi="Arial Narrow"/>
                <w:b/>
                <w:bCs/>
                <w:highlight w:val="lightGray"/>
              </w:rPr>
              <w:lastRenderedPageBreak/>
              <w:t>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3F2A47FB" w14:textId="46B77F29" w:rsidR="008C5F3A" w:rsidRDefault="008C5F3A" w:rsidP="00CC4546">
            <w:pPr>
              <w:jc w:val="both"/>
              <w:rPr>
                <w:rFonts w:ascii="Arial Narrow" w:hAnsi="Arial Narrow" w:cs="Arial"/>
                <w:b/>
                <w:bCs/>
                <w:iCs/>
                <w:highlight w:val="lightGray"/>
              </w:rPr>
            </w:pPr>
          </w:p>
        </w:tc>
      </w:tr>
      <w:tr w:rsidR="0089296F" w14:paraId="0E566514" w14:textId="77777777" w:rsidTr="00687D72">
        <w:tc>
          <w:tcPr>
            <w:tcW w:w="3539" w:type="dxa"/>
          </w:tcPr>
          <w:p w14:paraId="5403B486" w14:textId="57E50F62" w:rsidR="0089296F" w:rsidRPr="00592432" w:rsidRDefault="0089296F" w:rsidP="0089296F">
            <w:pPr>
              <w:shd w:val="clear" w:color="auto" w:fill="FFFFFF"/>
              <w:jc w:val="both"/>
              <w:rPr>
                <w:rFonts w:ascii="Arial Narrow" w:hAnsi="Arial Narrow"/>
              </w:rPr>
            </w:pPr>
            <w:r>
              <w:rPr>
                <w:rFonts w:ascii="Arial Narrow" w:hAnsi="Arial Narrow"/>
              </w:rPr>
              <w:lastRenderedPageBreak/>
              <w:t xml:space="preserve">10. </w:t>
            </w:r>
            <w:r w:rsidRPr="00687D72">
              <w:rPr>
                <w:rFonts w:ascii="Arial Narrow" w:hAnsi="Arial Narrow"/>
              </w:rPr>
              <w:t>CONVOCANTE</w:t>
            </w:r>
            <w:r>
              <w:rPr>
                <w:rFonts w:ascii="Arial Narrow" w:hAnsi="Arial Narrow"/>
              </w:rPr>
              <w:t xml:space="preserve">: </w:t>
            </w:r>
            <w:r w:rsidRPr="00592432">
              <w:rPr>
                <w:rFonts w:ascii="Arial Narrow" w:eastAsia="Times New Roman" w:hAnsi="Arial Narrow"/>
              </w:rPr>
              <w:t>JOSE LUIS GIL MARTINEZ</w:t>
            </w:r>
          </w:p>
          <w:p w14:paraId="5917BFE6" w14:textId="58BD957A" w:rsidR="0089296F" w:rsidRPr="00592432" w:rsidRDefault="0089296F" w:rsidP="0089296F">
            <w:pPr>
              <w:shd w:val="clear" w:color="auto" w:fill="FFFFFF"/>
              <w:jc w:val="both"/>
              <w:rPr>
                <w:rFonts w:ascii="Arial Narrow" w:hAnsi="Arial Narrow" w:cs="Arial"/>
              </w:rPr>
            </w:pPr>
            <w:r w:rsidRPr="00592432">
              <w:rPr>
                <w:rFonts w:ascii="Arial Narrow" w:hAnsi="Arial Narrow"/>
              </w:rPr>
              <w:t xml:space="preserve">CONVOCADO: </w:t>
            </w:r>
            <w:r w:rsidRPr="00592432">
              <w:rPr>
                <w:rFonts w:ascii="Arial Narrow" w:eastAsia="Arial Narrow" w:hAnsi="Arial Narrow" w:cs="Arial Narrow"/>
              </w:rPr>
              <w:t>DISTRITO DE CARTAGENA</w:t>
            </w:r>
          </w:p>
          <w:p w14:paraId="6C87C03A" w14:textId="77777777" w:rsidR="0089296F" w:rsidRPr="00592432" w:rsidRDefault="0089296F" w:rsidP="0089296F">
            <w:pPr>
              <w:jc w:val="both"/>
              <w:rPr>
                <w:rFonts w:ascii="Arial Narrow" w:eastAsia="Arial Narrow" w:hAnsi="Arial Narrow" w:cs="Arial Narrow"/>
              </w:rPr>
            </w:pPr>
            <w:r w:rsidRPr="00592432">
              <w:rPr>
                <w:rFonts w:ascii="Arial Narrow" w:hAnsi="Arial Narrow"/>
              </w:rPr>
              <w:t xml:space="preserve">MEDIO DE CONTROL: </w:t>
            </w:r>
            <w:r w:rsidRPr="00592432">
              <w:rPr>
                <w:rFonts w:ascii="Arial Narrow" w:eastAsia="Arial Narrow" w:hAnsi="Arial Narrow" w:cs="Arial Narrow"/>
              </w:rPr>
              <w:t>NULIDAD Y RESTABLECIMIENTO DEL DERECHO</w:t>
            </w:r>
          </w:p>
          <w:p w14:paraId="250B049D" w14:textId="77777777" w:rsidR="0089296F" w:rsidRPr="00F770F2" w:rsidRDefault="0089296F" w:rsidP="0089296F">
            <w:pPr>
              <w:shd w:val="clear" w:color="auto" w:fill="FFFFFF"/>
              <w:jc w:val="both"/>
              <w:rPr>
                <w:rFonts w:ascii="Arial Narrow" w:eastAsia="Times New Roman" w:hAnsi="Arial Narrow"/>
                <w:b/>
              </w:rPr>
            </w:pPr>
            <w:r w:rsidRPr="00592432">
              <w:rPr>
                <w:rFonts w:ascii="Arial Narrow" w:eastAsia="Times New Roman" w:hAnsi="Arial Narrow"/>
              </w:rPr>
              <w:t>RAD:</w:t>
            </w:r>
            <w:r w:rsidRPr="00592432">
              <w:rPr>
                <w:rFonts w:ascii="Arial Narrow" w:hAnsi="Arial Narrow" w:cs="Arial"/>
                <w:bCs/>
                <w:color w:val="000000"/>
                <w:bdr w:val="none" w:sz="0" w:space="0" w:color="auto" w:frame="1"/>
                <w:shd w:val="clear" w:color="auto" w:fill="FFFFFF"/>
              </w:rPr>
              <w:t xml:space="preserve">  E-2022-147087</w:t>
            </w:r>
          </w:p>
          <w:p w14:paraId="290645F1" w14:textId="181158C8" w:rsidR="0089296F" w:rsidRDefault="0089296F" w:rsidP="0089296F">
            <w:pPr>
              <w:jc w:val="both"/>
              <w:rPr>
                <w:rFonts w:ascii="Arial Narrow" w:hAnsi="Arial Narrow"/>
              </w:rPr>
            </w:pPr>
          </w:p>
        </w:tc>
        <w:tc>
          <w:tcPr>
            <w:tcW w:w="5289" w:type="dxa"/>
          </w:tcPr>
          <w:p w14:paraId="2073AA70" w14:textId="77777777" w:rsidR="008C5F3A" w:rsidRDefault="008C5F3A" w:rsidP="0089296F">
            <w:pPr>
              <w:jc w:val="both"/>
              <w:rPr>
                <w:rFonts w:ascii="Arial Narrow" w:eastAsia="Times New Roman" w:hAnsi="Arial Narrow"/>
                <w:b/>
                <w:bCs/>
                <w:highlight w:val="lightGray"/>
              </w:rPr>
            </w:pPr>
          </w:p>
          <w:p w14:paraId="0D01DD3A" w14:textId="77777777" w:rsidR="0089296F" w:rsidRDefault="0089296F" w:rsidP="0089296F">
            <w:pPr>
              <w:jc w:val="both"/>
              <w:rPr>
                <w:rFonts w:ascii="Arial Narrow" w:eastAsia="Times New Roman" w:hAnsi="Arial Narrow"/>
                <w:b/>
                <w:bCs/>
                <w:highlight w:val="lightGray"/>
              </w:rPr>
            </w:pPr>
            <w:r w:rsidRPr="00F770F2">
              <w:rPr>
                <w:rFonts w:ascii="Arial Narrow" w:eastAsia="Times New Roman" w:hAnsi="Arial Narrow"/>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70B5ED1D" w14:textId="105E4ECE" w:rsidR="008C5F3A" w:rsidRDefault="008C5F3A" w:rsidP="0089296F">
            <w:pPr>
              <w:jc w:val="both"/>
              <w:rPr>
                <w:rFonts w:ascii="Arial Narrow" w:hAnsi="Arial Narrow" w:cs="Arial"/>
                <w:b/>
                <w:bCs/>
                <w:iCs/>
                <w:highlight w:val="lightGray"/>
              </w:rPr>
            </w:pPr>
          </w:p>
        </w:tc>
      </w:tr>
      <w:tr w:rsidR="00832ADF" w14:paraId="18D5F828" w14:textId="77777777" w:rsidTr="00687D72">
        <w:tc>
          <w:tcPr>
            <w:tcW w:w="3539" w:type="dxa"/>
          </w:tcPr>
          <w:p w14:paraId="1ED2271A" w14:textId="6E29BC3D" w:rsidR="00832ADF" w:rsidRPr="00BF7105" w:rsidRDefault="00832ADF" w:rsidP="00832ADF">
            <w:pPr>
              <w:shd w:val="clear" w:color="auto" w:fill="FFFFFF"/>
              <w:jc w:val="both"/>
              <w:rPr>
                <w:rFonts w:ascii="Arial Narrow" w:hAnsi="Arial Narrow"/>
              </w:rPr>
            </w:pPr>
            <w:r w:rsidRPr="00BF7105">
              <w:rPr>
                <w:rFonts w:ascii="Arial Narrow" w:hAnsi="Arial Narrow"/>
              </w:rPr>
              <w:lastRenderedPageBreak/>
              <w:t xml:space="preserve">11. CONVOCANTE: </w:t>
            </w:r>
            <w:r w:rsidR="008C5F3A">
              <w:rPr>
                <w:rFonts w:ascii="Arial Narrow" w:hAnsi="Arial Narrow"/>
              </w:rPr>
              <w:t>FUNDACIÓN HOSPITAL INFANTIL NAPOLEON FRANCO PAREJA</w:t>
            </w:r>
          </w:p>
          <w:p w14:paraId="6D83BD24" w14:textId="54E37B49" w:rsidR="00832ADF" w:rsidRPr="00BF7105" w:rsidRDefault="00832ADF" w:rsidP="00832ADF">
            <w:pPr>
              <w:shd w:val="clear" w:color="auto" w:fill="FFFFFF"/>
              <w:jc w:val="both"/>
              <w:rPr>
                <w:rFonts w:ascii="Arial Narrow" w:hAnsi="Arial Narrow" w:cs="Arial"/>
              </w:rPr>
            </w:pPr>
            <w:r w:rsidRPr="00BF7105">
              <w:rPr>
                <w:rFonts w:ascii="Arial Narrow" w:hAnsi="Arial Narrow"/>
              </w:rPr>
              <w:t xml:space="preserve">CONVOCADO: </w:t>
            </w:r>
            <w:r w:rsidRPr="00BF7105">
              <w:rPr>
                <w:rFonts w:ascii="Arial Narrow" w:hAnsi="Arial Narrow" w:cs="Arial"/>
              </w:rPr>
              <w:t xml:space="preserve">DISTRITO DE </w:t>
            </w:r>
            <w:r w:rsidRPr="00BF7105">
              <w:rPr>
                <w:rFonts w:ascii="Arial Narrow" w:eastAsia="Times New Roman" w:hAnsi="Arial Narrow"/>
              </w:rPr>
              <w:t>Y CULTURAL DE CARTAGENA –DADIS</w:t>
            </w:r>
          </w:p>
          <w:p w14:paraId="422C2E47" w14:textId="77777777" w:rsidR="00832ADF" w:rsidRPr="00BF7105" w:rsidRDefault="00832ADF" w:rsidP="00832ADF">
            <w:pPr>
              <w:jc w:val="both"/>
              <w:rPr>
                <w:rFonts w:ascii="Arial Narrow" w:hAnsi="Arial Narrow" w:cs="Arial"/>
              </w:rPr>
            </w:pPr>
            <w:r w:rsidRPr="00BF7105">
              <w:rPr>
                <w:rFonts w:ascii="Arial Narrow" w:hAnsi="Arial Narrow"/>
              </w:rPr>
              <w:t>MEDIO DE CONTROL:</w:t>
            </w:r>
            <w:r w:rsidRPr="00BF7105">
              <w:rPr>
                <w:rFonts w:ascii="Arial Narrow" w:hAnsi="Arial Narrow" w:cs="Arial"/>
              </w:rPr>
              <w:t xml:space="preserve"> </w:t>
            </w:r>
          </w:p>
          <w:p w14:paraId="0A1E8A8B" w14:textId="77777777" w:rsidR="00832ADF" w:rsidRPr="00BF7105" w:rsidRDefault="00832ADF" w:rsidP="00832ADF">
            <w:pPr>
              <w:rPr>
                <w:rFonts w:ascii="Arial Narrow" w:eastAsia="Times New Roman" w:hAnsi="Arial Narrow"/>
              </w:rPr>
            </w:pPr>
            <w:r w:rsidRPr="00BF7105">
              <w:rPr>
                <w:rFonts w:ascii="Arial Narrow" w:eastAsia="Times New Roman" w:hAnsi="Arial Narrow"/>
              </w:rPr>
              <w:t>RADICADO: 13001-31-03-007-2020-00174-00</w:t>
            </w:r>
          </w:p>
          <w:p w14:paraId="71725E04" w14:textId="38EB9E7F" w:rsidR="00832ADF" w:rsidRPr="00BF7105" w:rsidRDefault="00832ADF" w:rsidP="00832ADF">
            <w:pPr>
              <w:jc w:val="both"/>
              <w:rPr>
                <w:rFonts w:ascii="Arial Narrow" w:hAnsi="Arial Narrow"/>
              </w:rPr>
            </w:pPr>
          </w:p>
        </w:tc>
        <w:tc>
          <w:tcPr>
            <w:tcW w:w="5289" w:type="dxa"/>
          </w:tcPr>
          <w:p w14:paraId="733E581B" w14:textId="77777777" w:rsidR="008C5F3A" w:rsidRDefault="008C5F3A" w:rsidP="00832ADF">
            <w:pPr>
              <w:jc w:val="both"/>
              <w:rPr>
                <w:rFonts w:ascii="Arial Narrow" w:hAnsi="Arial Narrow" w:cs="Arial"/>
              </w:rPr>
            </w:pPr>
          </w:p>
          <w:p w14:paraId="23A110E0" w14:textId="77777777" w:rsidR="00832ADF" w:rsidRDefault="00832ADF" w:rsidP="00832ADF">
            <w:pPr>
              <w:jc w:val="both"/>
              <w:rPr>
                <w:rFonts w:ascii="Arial Narrow" w:hAnsi="Arial Narrow"/>
                <w:b/>
                <w:highlight w:val="lightGray"/>
              </w:rPr>
            </w:pPr>
            <w:r w:rsidRPr="00F770F2">
              <w:rPr>
                <w:rFonts w:ascii="Arial Narrow" w:hAnsi="Arial Narrow"/>
                <w:b/>
                <w:highlight w:val="lightGray"/>
              </w:rPr>
              <w:t>DECISIÓN DEL COMITÉ: Los miembros del Comité de Conciliaciones del Distrito de Cartagena con voz y voto, deciden NO CONCILIAR, debido a que no existe propuesta de negociación favorable al Distrito, aunado a esto se tiene que por parte del apoderado del Distrito de Cartagena, presentó excepciones de mérito o de fondo atacando la pretensión de la demanda e interpuso recurso de apelación contra la sentencia de primera instancia con la finalidad que la misma sea revocada en beneficio de los intereses del ente Distrital.</w:t>
            </w:r>
          </w:p>
          <w:p w14:paraId="4B8DC546" w14:textId="39C70895" w:rsidR="008C5F3A" w:rsidRDefault="008C5F3A" w:rsidP="00832ADF">
            <w:pPr>
              <w:jc w:val="both"/>
              <w:rPr>
                <w:rFonts w:ascii="Arial Narrow" w:hAnsi="Arial Narrow" w:cs="Arial"/>
                <w:b/>
                <w:bCs/>
                <w:highlight w:val="lightGray"/>
              </w:rPr>
            </w:pPr>
          </w:p>
        </w:tc>
      </w:tr>
      <w:tr w:rsidR="00AA3603" w14:paraId="7A76E7BA" w14:textId="77777777" w:rsidTr="00687D72">
        <w:tc>
          <w:tcPr>
            <w:tcW w:w="3539" w:type="dxa"/>
          </w:tcPr>
          <w:p w14:paraId="741A419D" w14:textId="057D630E" w:rsidR="00AA3603" w:rsidRPr="00B36871" w:rsidRDefault="00AA3603" w:rsidP="00AA3603">
            <w:pPr>
              <w:shd w:val="clear" w:color="auto" w:fill="FFFFFF"/>
              <w:jc w:val="both"/>
              <w:rPr>
                <w:rFonts w:ascii="Arial Narrow" w:hAnsi="Arial Narrow"/>
              </w:rPr>
            </w:pPr>
            <w:r>
              <w:rPr>
                <w:rFonts w:ascii="Arial Narrow" w:hAnsi="Arial Narrow"/>
              </w:rPr>
              <w:t xml:space="preserve">12. </w:t>
            </w:r>
            <w:r w:rsidRPr="00687D72">
              <w:rPr>
                <w:rFonts w:ascii="Arial Narrow" w:hAnsi="Arial Narrow"/>
              </w:rPr>
              <w:t>CONVOCANTE</w:t>
            </w:r>
            <w:r>
              <w:rPr>
                <w:rFonts w:ascii="Arial Narrow" w:hAnsi="Arial Narrow"/>
              </w:rPr>
              <w:t xml:space="preserve">: </w:t>
            </w:r>
            <w:r w:rsidR="008C5F3A">
              <w:rPr>
                <w:rFonts w:ascii="Arial Narrow" w:hAnsi="Arial Narrow"/>
              </w:rPr>
              <w:t>FUNDACIÓN UNIDAD DE CUIDADOS INTENSIVOS DOÑA PILAR</w:t>
            </w:r>
          </w:p>
          <w:p w14:paraId="6DAB8225" w14:textId="0AE6A635" w:rsidR="00AA3603" w:rsidRPr="00B36871" w:rsidRDefault="00AA3603" w:rsidP="00AA3603">
            <w:pPr>
              <w:shd w:val="clear" w:color="auto" w:fill="FFFFFF"/>
              <w:jc w:val="both"/>
              <w:rPr>
                <w:rFonts w:ascii="Arial Narrow" w:hAnsi="Arial Narrow" w:cs="Arial"/>
              </w:rPr>
            </w:pPr>
            <w:r w:rsidRPr="00B36871">
              <w:rPr>
                <w:rFonts w:ascii="Arial Narrow" w:hAnsi="Arial Narrow"/>
              </w:rPr>
              <w:t xml:space="preserve">CONVOCADO: </w:t>
            </w:r>
            <w:r w:rsidRPr="00B36871">
              <w:rPr>
                <w:rFonts w:ascii="Arial Narrow" w:hAnsi="Arial Narrow" w:cs="Arial"/>
                <w:bCs/>
              </w:rPr>
              <w:t>DI</w:t>
            </w:r>
            <w:r>
              <w:rPr>
                <w:rFonts w:ascii="Arial Narrow" w:hAnsi="Arial Narrow" w:cs="Arial"/>
                <w:bCs/>
              </w:rPr>
              <w:t xml:space="preserve">STRITO TURISTICO Y CULTURAL DE CARTAGENA -  DADIS   </w:t>
            </w:r>
          </w:p>
          <w:p w14:paraId="40213A27" w14:textId="77777777" w:rsidR="00AA3603" w:rsidRPr="005A72AE" w:rsidRDefault="00AA3603" w:rsidP="00AA3603">
            <w:pPr>
              <w:rPr>
                <w:rFonts w:ascii="Arial Narrow" w:eastAsia="Times New Roman" w:hAnsi="Arial Narrow"/>
              </w:rPr>
            </w:pPr>
            <w:r w:rsidRPr="005A72AE">
              <w:rPr>
                <w:rFonts w:ascii="Arial Narrow" w:eastAsia="Times New Roman" w:hAnsi="Arial Narrow"/>
              </w:rPr>
              <w:t>RADICADO: 13001-31-03-007-2020-00174-00</w:t>
            </w:r>
          </w:p>
          <w:p w14:paraId="0512DFD2" w14:textId="77777777" w:rsidR="00AA3603" w:rsidRPr="00B36871" w:rsidRDefault="00AA3603" w:rsidP="00AA3603">
            <w:pPr>
              <w:jc w:val="both"/>
              <w:rPr>
                <w:rFonts w:ascii="Arial Narrow" w:eastAsia="Times New Roman" w:hAnsi="Arial Narrow" w:cs="Arial"/>
              </w:rPr>
            </w:pPr>
          </w:p>
          <w:p w14:paraId="17BD0C42" w14:textId="49FB2D19" w:rsidR="00AA3603" w:rsidRDefault="00AA3603" w:rsidP="00AA3603">
            <w:pPr>
              <w:jc w:val="both"/>
              <w:rPr>
                <w:rFonts w:ascii="Arial Narrow" w:hAnsi="Arial Narrow"/>
              </w:rPr>
            </w:pPr>
          </w:p>
        </w:tc>
        <w:tc>
          <w:tcPr>
            <w:tcW w:w="5289" w:type="dxa"/>
          </w:tcPr>
          <w:p w14:paraId="5FBBE3D6" w14:textId="77777777" w:rsidR="008C5F3A" w:rsidRDefault="008C5F3A" w:rsidP="00AA3603">
            <w:pPr>
              <w:jc w:val="both"/>
              <w:rPr>
                <w:rFonts w:ascii="Arial Narrow" w:hAnsi="Arial Narrow"/>
                <w:b/>
                <w:highlight w:val="lightGray"/>
              </w:rPr>
            </w:pPr>
          </w:p>
          <w:p w14:paraId="675DF2AA" w14:textId="77777777" w:rsidR="00AA3603" w:rsidRDefault="00AA3603" w:rsidP="00AA3603">
            <w:pPr>
              <w:jc w:val="both"/>
              <w:rPr>
                <w:rFonts w:ascii="Arial Narrow" w:hAnsi="Arial Narrow"/>
                <w:b/>
                <w:highlight w:val="lightGray"/>
              </w:rPr>
            </w:pPr>
            <w:r w:rsidRPr="00F770F2">
              <w:rPr>
                <w:rFonts w:ascii="Arial Narrow" w:hAnsi="Arial Narrow"/>
                <w:b/>
                <w:highlight w:val="lightGray"/>
              </w:rPr>
              <w:t>DECISIÓN DEL COMITÉ: Los miembros del Comité de Conciliaciones del Distrito de Cartagena con voz y voto, deciden NO CONCILIAR, debido a que no existe propuesta de negociación favorable al Distrito, aunado a esto se tiene que por parte del apoderado del Distrito de Cartagena, presentó excepciones de mérito o de fondo atacando la pretensión de la demanda e interpuso recurso de apelación contra la sentencia de primera instancia con la finalidad que la misma sea revocada en beneficio de los intereses del ente Distrital.</w:t>
            </w:r>
          </w:p>
          <w:p w14:paraId="4A8C110C" w14:textId="46207CBB" w:rsidR="008C5F3A" w:rsidRPr="00881D5F" w:rsidRDefault="008C5F3A" w:rsidP="00AA3603">
            <w:pPr>
              <w:jc w:val="both"/>
              <w:rPr>
                <w:rFonts w:ascii="Arial Narrow" w:eastAsia="Arial Narrow" w:hAnsi="Arial Narrow" w:cs="Arial Narrow"/>
                <w:b/>
                <w:highlight w:val="darkGray"/>
              </w:rPr>
            </w:pPr>
          </w:p>
        </w:tc>
      </w:tr>
      <w:tr w:rsidR="00FF5A65" w14:paraId="7D948B95" w14:textId="77777777" w:rsidTr="00687D72">
        <w:tc>
          <w:tcPr>
            <w:tcW w:w="3539" w:type="dxa"/>
          </w:tcPr>
          <w:p w14:paraId="3897AD13" w14:textId="77777777" w:rsidR="00FF5A65" w:rsidRPr="007821FE" w:rsidRDefault="00FF5A65" w:rsidP="00FF5A65">
            <w:pPr>
              <w:shd w:val="clear" w:color="auto" w:fill="FFFFFF"/>
              <w:jc w:val="both"/>
              <w:rPr>
                <w:rFonts w:ascii="Arial Narrow" w:hAnsi="Arial Narrow"/>
              </w:rPr>
            </w:pPr>
            <w:r w:rsidRPr="007821FE">
              <w:rPr>
                <w:rFonts w:ascii="Arial Narrow" w:hAnsi="Arial Narrow"/>
              </w:rPr>
              <w:t xml:space="preserve">13. CONVOCANTE: </w:t>
            </w:r>
            <w:r w:rsidRPr="007821FE">
              <w:rPr>
                <w:rFonts w:ascii="Arial Narrow" w:eastAsia="Times New Roman" w:hAnsi="Arial Narrow"/>
              </w:rPr>
              <w:t>JAIME AGUILAR MIRANDA</w:t>
            </w:r>
            <w:r w:rsidRPr="007821FE">
              <w:rPr>
                <w:rFonts w:ascii="Arial Narrow" w:hAnsi="Arial Narrow"/>
              </w:rPr>
              <w:t xml:space="preserve"> </w:t>
            </w:r>
          </w:p>
          <w:p w14:paraId="2A33DA88" w14:textId="2DD79509" w:rsidR="00FF5A65" w:rsidRPr="007821FE" w:rsidRDefault="00FF5A65" w:rsidP="00FF5A65">
            <w:pPr>
              <w:shd w:val="clear" w:color="auto" w:fill="FFFFFF"/>
              <w:jc w:val="both"/>
              <w:rPr>
                <w:rFonts w:ascii="Arial Narrow" w:hAnsi="Arial Narrow"/>
              </w:rPr>
            </w:pPr>
            <w:r w:rsidRPr="007821FE">
              <w:rPr>
                <w:rFonts w:ascii="Arial Narrow" w:hAnsi="Arial Narrow"/>
              </w:rPr>
              <w:t xml:space="preserve">CONVOCADO: </w:t>
            </w:r>
            <w:r w:rsidRPr="007821FE">
              <w:rPr>
                <w:rFonts w:ascii="Arial Narrow" w:eastAsia="Times New Roman" w:hAnsi="Arial Narrow" w:cs="Arial"/>
                <w:bCs/>
              </w:rPr>
              <w:t>DISTRITO DE CARTAGENA</w:t>
            </w:r>
          </w:p>
          <w:p w14:paraId="49560875" w14:textId="77777777" w:rsidR="00FF5A65" w:rsidRPr="007821FE" w:rsidRDefault="00FF5A65" w:rsidP="00FF5A65">
            <w:pPr>
              <w:shd w:val="clear" w:color="auto" w:fill="FFFFFF"/>
              <w:jc w:val="both"/>
              <w:rPr>
                <w:rFonts w:ascii="Arial Narrow" w:eastAsia="Times New Roman" w:hAnsi="Arial Narrow" w:cs="Arial"/>
                <w:color w:val="222222"/>
              </w:rPr>
            </w:pPr>
            <w:r w:rsidRPr="007821FE">
              <w:rPr>
                <w:rFonts w:ascii="Arial Narrow" w:hAnsi="Arial Narrow"/>
              </w:rPr>
              <w:t xml:space="preserve">MEDIO DE CONTROL: </w:t>
            </w:r>
            <w:r w:rsidRPr="007821FE">
              <w:rPr>
                <w:rFonts w:ascii="Arial Narrow" w:eastAsia="Times New Roman" w:hAnsi="Arial Narrow"/>
              </w:rPr>
              <w:t>NULIDAD Y RESTABLECIMIENTO DEL DERECHO</w:t>
            </w:r>
            <w:r w:rsidRPr="007821FE">
              <w:rPr>
                <w:rFonts w:ascii="Arial Narrow" w:eastAsia="Times New Roman" w:hAnsi="Arial Narrow" w:cs="Arial"/>
                <w:color w:val="222222"/>
              </w:rPr>
              <w:t xml:space="preserve"> </w:t>
            </w:r>
          </w:p>
          <w:p w14:paraId="35E786C3" w14:textId="1D109216" w:rsidR="007821FE" w:rsidRPr="007821FE" w:rsidRDefault="007821FE" w:rsidP="007821FE">
            <w:pPr>
              <w:shd w:val="clear" w:color="auto" w:fill="FFFFFF"/>
              <w:jc w:val="both"/>
              <w:rPr>
                <w:rFonts w:ascii="Arial Narrow" w:hAnsi="Arial Narrow"/>
              </w:rPr>
            </w:pPr>
            <w:r w:rsidRPr="007821FE">
              <w:rPr>
                <w:rFonts w:ascii="Arial Narrow" w:eastAsia="Times New Roman" w:hAnsi="Arial Narrow"/>
              </w:rPr>
              <w:t>EXPEDIENTE No.:</w:t>
            </w:r>
            <w:r w:rsidRPr="007821FE">
              <w:rPr>
                <w:rFonts w:ascii="Arial Narrow" w:hAnsi="Arial Narrow" w:cs="Arial"/>
                <w:bCs/>
                <w:color w:val="000000"/>
                <w:shd w:val="clear" w:color="auto" w:fill="FFFFFF"/>
              </w:rPr>
              <w:t xml:space="preserve"> 1</w:t>
            </w:r>
            <w:r w:rsidRPr="007821FE">
              <w:rPr>
                <w:rFonts w:ascii="Arial Narrow" w:hAnsi="Arial Narrow"/>
              </w:rPr>
              <w:t>3001</w:t>
            </w:r>
            <w:r w:rsidRPr="007821FE">
              <w:rPr>
                <w:rFonts w:ascii="Cambria Math" w:hAnsi="Cambria Math" w:cs="Cambria Math"/>
              </w:rPr>
              <w:t>‐</w:t>
            </w:r>
            <w:r w:rsidR="008C5F3A">
              <w:rPr>
                <w:rFonts w:ascii="Arial Narrow" w:hAnsi="Arial Narrow"/>
              </w:rPr>
              <w:t>3</w:t>
            </w:r>
            <w:r w:rsidRPr="007821FE">
              <w:rPr>
                <w:rFonts w:ascii="Arial Narrow" w:hAnsi="Arial Narrow"/>
              </w:rPr>
              <w:t>3</w:t>
            </w:r>
            <w:r w:rsidRPr="007821FE">
              <w:rPr>
                <w:rFonts w:ascii="Cambria Math" w:hAnsi="Cambria Math" w:cs="Cambria Math"/>
              </w:rPr>
              <w:t>‐</w:t>
            </w:r>
            <w:r w:rsidRPr="007821FE">
              <w:rPr>
                <w:rFonts w:ascii="Arial Narrow" w:hAnsi="Arial Narrow"/>
              </w:rPr>
              <w:t>33</w:t>
            </w:r>
            <w:r w:rsidRPr="007821FE">
              <w:rPr>
                <w:rFonts w:ascii="Cambria Math" w:hAnsi="Cambria Math" w:cs="Cambria Math"/>
              </w:rPr>
              <w:t>‐</w:t>
            </w:r>
            <w:r w:rsidR="008C5F3A">
              <w:rPr>
                <w:rFonts w:ascii="Arial Narrow" w:hAnsi="Arial Narrow"/>
              </w:rPr>
              <w:t>013</w:t>
            </w:r>
            <w:r w:rsidRPr="007821FE">
              <w:rPr>
                <w:rFonts w:ascii="Cambria Math" w:hAnsi="Cambria Math" w:cs="Cambria Math"/>
              </w:rPr>
              <w:t>‐</w:t>
            </w:r>
            <w:r w:rsidR="008C5F3A">
              <w:rPr>
                <w:rFonts w:ascii="Arial Narrow" w:hAnsi="Arial Narrow"/>
              </w:rPr>
              <w:t>2020</w:t>
            </w:r>
            <w:r w:rsidRPr="007821FE">
              <w:rPr>
                <w:rFonts w:ascii="Cambria Math" w:hAnsi="Cambria Math" w:cs="Cambria Math"/>
              </w:rPr>
              <w:t>‐</w:t>
            </w:r>
            <w:r w:rsidR="008C5F3A">
              <w:rPr>
                <w:rFonts w:ascii="Arial Narrow" w:hAnsi="Arial Narrow"/>
              </w:rPr>
              <w:t>00175</w:t>
            </w:r>
            <w:r w:rsidRPr="007821FE">
              <w:rPr>
                <w:rFonts w:ascii="Cambria Math" w:hAnsi="Cambria Math" w:cs="Cambria Math"/>
              </w:rPr>
              <w:t>‐</w:t>
            </w:r>
            <w:r w:rsidRPr="007821FE">
              <w:rPr>
                <w:rFonts w:ascii="Arial Narrow" w:hAnsi="Arial Narrow"/>
              </w:rPr>
              <w:t>00</w:t>
            </w:r>
          </w:p>
          <w:p w14:paraId="0E360B28" w14:textId="672D20F3" w:rsidR="00FF5A65" w:rsidRPr="007821FE" w:rsidRDefault="00FF5A65" w:rsidP="00FF5A65">
            <w:pPr>
              <w:shd w:val="clear" w:color="auto" w:fill="FFFFFF"/>
              <w:jc w:val="both"/>
              <w:rPr>
                <w:rFonts w:ascii="Arial Narrow" w:hAnsi="Arial Narrow"/>
              </w:rPr>
            </w:pPr>
          </w:p>
        </w:tc>
        <w:tc>
          <w:tcPr>
            <w:tcW w:w="5289" w:type="dxa"/>
          </w:tcPr>
          <w:p w14:paraId="4DC878EB" w14:textId="77777777" w:rsidR="008C5F3A" w:rsidRDefault="008C5F3A" w:rsidP="00FF5A65">
            <w:pPr>
              <w:jc w:val="both"/>
              <w:rPr>
                <w:rFonts w:ascii="Arial Narrow" w:hAnsi="Arial Narrow"/>
                <w:b/>
                <w:highlight w:val="lightGray"/>
              </w:rPr>
            </w:pPr>
          </w:p>
          <w:p w14:paraId="38AD92B0" w14:textId="77777777" w:rsidR="00FF5A65" w:rsidRDefault="00FF5A65" w:rsidP="00FF5A65">
            <w:pPr>
              <w:jc w:val="both"/>
              <w:rPr>
                <w:rFonts w:ascii="Arial Narrow" w:hAnsi="Arial Narrow"/>
                <w:b/>
                <w:highlight w:val="lightGray"/>
              </w:rPr>
            </w:pPr>
            <w:r w:rsidRPr="00F770F2">
              <w:rPr>
                <w:rFonts w:ascii="Arial Narrow" w:hAnsi="Arial Narrow"/>
                <w:b/>
                <w:highlight w:val="lightGray"/>
              </w:rPr>
              <w:t>INSTRUCCIÓN GENERAL DE DEFENSA JUDICIAL: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4A56C370" w14:textId="1ED3A6AA" w:rsidR="008C5F3A" w:rsidRDefault="008C5F3A" w:rsidP="00FF5A65">
            <w:pPr>
              <w:jc w:val="both"/>
              <w:rPr>
                <w:rFonts w:ascii="Arial Narrow" w:hAnsi="Arial Narrow" w:cs="Arial"/>
                <w:b/>
                <w:bCs/>
                <w:highlight w:val="lightGray"/>
              </w:rPr>
            </w:pPr>
          </w:p>
        </w:tc>
      </w:tr>
      <w:tr w:rsidR="00D27124" w14:paraId="3562E7A4" w14:textId="77777777" w:rsidTr="00687D72">
        <w:tc>
          <w:tcPr>
            <w:tcW w:w="3539" w:type="dxa"/>
          </w:tcPr>
          <w:p w14:paraId="06EB4B01" w14:textId="3C084000" w:rsidR="00D27124" w:rsidRPr="00C4368F" w:rsidRDefault="00D27124" w:rsidP="00D27124">
            <w:pPr>
              <w:shd w:val="clear" w:color="auto" w:fill="FFFFFF"/>
              <w:jc w:val="both"/>
              <w:rPr>
                <w:rFonts w:ascii="Arial Narrow" w:hAnsi="Arial Narrow"/>
              </w:rPr>
            </w:pPr>
            <w:r>
              <w:rPr>
                <w:rFonts w:ascii="Arial Narrow" w:hAnsi="Arial Narrow"/>
              </w:rPr>
              <w:t xml:space="preserve">14. CONVOCANTE: </w:t>
            </w:r>
            <w:r w:rsidRPr="00D27124">
              <w:rPr>
                <w:rFonts w:ascii="Arial Narrow" w:eastAsia="Times New Roman" w:hAnsi="Arial Narrow"/>
              </w:rPr>
              <w:t>DEFENSORIA DEL PUEBLO REGIONAL BOLIVAR</w:t>
            </w:r>
            <w:r w:rsidRPr="00D27124">
              <w:rPr>
                <w:rFonts w:ascii="Arial Narrow" w:hAnsi="Arial Narrow"/>
              </w:rPr>
              <w:t xml:space="preserve"> CONVOCADO: </w:t>
            </w:r>
            <w:r w:rsidRPr="00D27124">
              <w:rPr>
                <w:rFonts w:ascii="Arial Narrow" w:eastAsia="Times New Roman" w:hAnsi="Arial Narrow" w:cs="Arial"/>
                <w:bCs/>
              </w:rPr>
              <w:t>DISTRITO</w:t>
            </w:r>
            <w:r w:rsidRPr="00C4368F">
              <w:rPr>
                <w:rFonts w:ascii="Arial Narrow" w:eastAsia="Times New Roman" w:hAnsi="Arial Narrow" w:cs="Arial"/>
                <w:bCs/>
              </w:rPr>
              <w:t xml:space="preserve"> DE CARTAGENA</w:t>
            </w:r>
          </w:p>
          <w:p w14:paraId="28CE3442" w14:textId="2ED95BF9" w:rsidR="00D27124" w:rsidRPr="00C4368F" w:rsidRDefault="008C5F3A" w:rsidP="00D27124">
            <w:pPr>
              <w:shd w:val="clear" w:color="auto" w:fill="FFFFFF"/>
              <w:jc w:val="both"/>
              <w:rPr>
                <w:rFonts w:ascii="Arial Narrow" w:eastAsia="Arial Narrow" w:hAnsi="Arial Narrow" w:cs="Arial Narrow"/>
              </w:rPr>
            </w:pPr>
            <w:r>
              <w:rPr>
                <w:rFonts w:ascii="Arial Narrow" w:hAnsi="Arial Narrow"/>
              </w:rPr>
              <w:t>TIPO DE ACCION</w:t>
            </w:r>
            <w:r w:rsidR="00D27124" w:rsidRPr="00C4368F">
              <w:rPr>
                <w:rFonts w:ascii="Arial Narrow" w:hAnsi="Arial Narrow"/>
              </w:rPr>
              <w:t xml:space="preserve">: </w:t>
            </w:r>
            <w:r w:rsidR="00D27124">
              <w:rPr>
                <w:rFonts w:ascii="Arial Narrow" w:eastAsia="Arial Narrow" w:hAnsi="Arial Narrow" w:cs="Arial Narrow"/>
              </w:rPr>
              <w:t>ACCION POPULAR</w:t>
            </w:r>
          </w:p>
          <w:p w14:paraId="49A3A908" w14:textId="4F2798F4" w:rsidR="00D27124" w:rsidRPr="00C4368F" w:rsidRDefault="008C5F3A" w:rsidP="00D27124">
            <w:pPr>
              <w:shd w:val="clear" w:color="auto" w:fill="FFFFFF"/>
              <w:jc w:val="both"/>
              <w:rPr>
                <w:rFonts w:ascii="Arial Narrow" w:eastAsia="Times New Roman" w:hAnsi="Arial Narrow" w:cs="Arial"/>
                <w:color w:val="000000" w:themeColor="text1"/>
              </w:rPr>
            </w:pPr>
            <w:r>
              <w:rPr>
                <w:rFonts w:ascii="Arial Narrow" w:eastAsia="Times New Roman" w:hAnsi="Arial Narrow" w:cs="Arial"/>
                <w:color w:val="000000" w:themeColor="text1"/>
              </w:rPr>
              <w:t>NO. DE EXPEDIENTE: 13001-23-23-000-2017-00230-00</w:t>
            </w:r>
          </w:p>
          <w:p w14:paraId="622473F9" w14:textId="4C6DBBE6" w:rsidR="00D27124" w:rsidRDefault="00D27124" w:rsidP="00D27124">
            <w:pPr>
              <w:shd w:val="clear" w:color="auto" w:fill="FFFFFF"/>
              <w:jc w:val="both"/>
              <w:rPr>
                <w:rFonts w:ascii="Arial Narrow" w:hAnsi="Arial Narrow"/>
              </w:rPr>
            </w:pPr>
          </w:p>
        </w:tc>
        <w:tc>
          <w:tcPr>
            <w:tcW w:w="5289" w:type="dxa"/>
          </w:tcPr>
          <w:p w14:paraId="1C01F8B9" w14:textId="77777777" w:rsidR="008C5F3A" w:rsidRDefault="008C5F3A" w:rsidP="00D27124">
            <w:pPr>
              <w:jc w:val="both"/>
              <w:rPr>
                <w:rFonts w:ascii="Arial Narrow" w:eastAsia="Arial Narrow" w:hAnsi="Arial Narrow" w:cs="Arial Narrow"/>
                <w:b/>
                <w:highlight w:val="lightGray"/>
              </w:rPr>
            </w:pPr>
          </w:p>
          <w:p w14:paraId="7672F1DA" w14:textId="77777777" w:rsidR="00D27124" w:rsidRDefault="00D27124" w:rsidP="00D27124">
            <w:pPr>
              <w:jc w:val="both"/>
              <w:rPr>
                <w:rFonts w:ascii="Arial Narrow" w:hAnsi="Arial Narrow" w:cs="CenturyGothic"/>
                <w:highlight w:val="lightGray"/>
              </w:rPr>
            </w:pPr>
            <w:r w:rsidRPr="00F770F2">
              <w:rPr>
                <w:rFonts w:ascii="Arial Narrow" w:eastAsia="Arial Narrow" w:hAnsi="Arial Narrow" w:cs="Arial Narrow"/>
                <w:b/>
                <w:highlight w:val="lightGray"/>
              </w:rPr>
              <w:t xml:space="preserve">DECISIÓN DEL COMITÉ: Los miembros del Comité de Conciliaciones del Distrito de Cartagena con voz y voto, deciden </w:t>
            </w:r>
            <w:r w:rsidRPr="00F770F2">
              <w:rPr>
                <w:rFonts w:ascii="Arial Narrow" w:hAnsi="Arial Narrow" w:cs="CenturyGothic-Bold"/>
                <w:b/>
                <w:bCs/>
                <w:highlight w:val="lightGray"/>
              </w:rPr>
              <w:t xml:space="preserve">NO PACTAR dentro del presente asunto ya que por parte del Distrito de Cartagena no se han vulnerado los derechos colectivos invocados por los actores, considerando que se actúa conforme a lo establecido por la norma y si bien la reglamentación sobre el uso de suelo es competencia de las autoridades Distritales y Municipales, </w:t>
            </w:r>
            <w:r w:rsidRPr="00F770F2">
              <w:rPr>
                <w:rFonts w:ascii="Arial Narrow" w:hAnsi="Arial Narrow" w:cs="CenturyGothic-Bold"/>
                <w:b/>
                <w:bCs/>
                <w:highlight w:val="lightGray"/>
              </w:rPr>
              <w:lastRenderedPageBreak/>
              <w:t>es pertinente señalar que la regulación existente en el Decreto 0424 de 2003 en el cual se dispuso mantener la prohibición de antenas establecidas bajo el POT vigente, estableció la excepción para zonas residenciales donde solo se admite ubicar antenas en las azoteas o cubiertas de edificios multifamiliares, tal como sucede en las situaciones descritas por el actor, de igual manera según informe de la agencia nacional del espectro, no existe vulneración o afectación a la salud de la población y por consiguiente a los derechos colectivos de los actores dado que los campos electromagnéticos generados por las antenas tienen magnitudes muy inferiores que no generan riesgo alguno</w:t>
            </w:r>
            <w:r w:rsidRPr="00F770F2">
              <w:rPr>
                <w:rFonts w:ascii="Arial Narrow" w:hAnsi="Arial Narrow" w:cs="CenturyGothic"/>
                <w:highlight w:val="lightGray"/>
              </w:rPr>
              <w:t>.</w:t>
            </w:r>
          </w:p>
          <w:p w14:paraId="2B8200BC" w14:textId="12AF9EFC" w:rsidR="008C5F3A" w:rsidRDefault="008C5F3A" w:rsidP="00D27124">
            <w:pPr>
              <w:jc w:val="both"/>
              <w:rPr>
                <w:rFonts w:ascii="Arial Narrow" w:hAnsi="Arial Narrow" w:cs="Arial"/>
                <w:b/>
                <w:bCs/>
                <w:highlight w:val="lightGray"/>
              </w:rPr>
            </w:pPr>
          </w:p>
        </w:tc>
      </w:tr>
      <w:tr w:rsidR="0078282A" w14:paraId="06ECF2E6" w14:textId="77777777" w:rsidTr="00687D72">
        <w:tc>
          <w:tcPr>
            <w:tcW w:w="3539" w:type="dxa"/>
          </w:tcPr>
          <w:p w14:paraId="67D9207E" w14:textId="63C1F114" w:rsidR="0078282A" w:rsidRPr="00314F41" w:rsidRDefault="0078282A" w:rsidP="0078282A">
            <w:pPr>
              <w:shd w:val="clear" w:color="auto" w:fill="FFFFFF"/>
              <w:jc w:val="both"/>
              <w:rPr>
                <w:rFonts w:ascii="Arial Narrow" w:hAnsi="Arial Narrow"/>
              </w:rPr>
            </w:pPr>
            <w:r>
              <w:rPr>
                <w:rFonts w:ascii="Arial Narrow" w:hAnsi="Arial Narrow"/>
              </w:rPr>
              <w:lastRenderedPageBreak/>
              <w:t xml:space="preserve">15. CONVOCANTE: </w:t>
            </w:r>
            <w:r w:rsidRPr="00314F41">
              <w:rPr>
                <w:rFonts w:ascii="Arial Narrow" w:eastAsia="Times New Roman" w:hAnsi="Arial Narrow"/>
              </w:rPr>
              <w:t>ROLANDO MONCARIS Y OTROS</w:t>
            </w:r>
          </w:p>
          <w:p w14:paraId="5235FEAA" w14:textId="77777777" w:rsidR="0078282A" w:rsidRPr="00314F41" w:rsidRDefault="0078282A" w:rsidP="0078282A">
            <w:pPr>
              <w:shd w:val="clear" w:color="auto" w:fill="FFFFFF"/>
              <w:jc w:val="both"/>
              <w:rPr>
                <w:rFonts w:ascii="Arial Narrow" w:eastAsia="Times New Roman" w:hAnsi="Arial Narrow"/>
              </w:rPr>
            </w:pPr>
            <w:r w:rsidRPr="00314F41">
              <w:rPr>
                <w:rFonts w:ascii="Arial Narrow" w:hAnsi="Arial Narrow"/>
              </w:rPr>
              <w:t xml:space="preserve">CONVOCADO: </w:t>
            </w:r>
            <w:r w:rsidRPr="00314F41">
              <w:rPr>
                <w:rFonts w:ascii="Arial Narrow" w:eastAsia="Times New Roman" w:hAnsi="Arial Narrow"/>
              </w:rPr>
              <w:t xml:space="preserve">DISTRITO DE CARTAGENA, </w:t>
            </w:r>
            <w:r w:rsidRPr="00314F41">
              <w:rPr>
                <w:rFonts w:ascii="Arial Narrow" w:hAnsi="Arial Narrow"/>
              </w:rPr>
              <w:t>ELECTRIFICADORA DEL CARIBE S.A. ESP; CARIBE MAR DE LA COSTA S.A.S E.P.S; Y OTROS</w:t>
            </w:r>
          </w:p>
          <w:p w14:paraId="4F249C46" w14:textId="45002761" w:rsidR="0078282A" w:rsidRPr="00314F41" w:rsidRDefault="0078282A" w:rsidP="0078282A">
            <w:pPr>
              <w:shd w:val="clear" w:color="auto" w:fill="FFFFFF"/>
              <w:jc w:val="both"/>
              <w:rPr>
                <w:rFonts w:ascii="Arial Narrow" w:hAnsi="Arial Narrow"/>
              </w:rPr>
            </w:pPr>
            <w:r w:rsidRPr="00314F41">
              <w:rPr>
                <w:rFonts w:ascii="Arial Narrow" w:hAnsi="Arial Narrow"/>
              </w:rPr>
              <w:t xml:space="preserve">MEDIO DE CONTROL: </w:t>
            </w:r>
            <w:r w:rsidRPr="00314F41">
              <w:rPr>
                <w:rFonts w:ascii="Arial Narrow" w:eastAsia="Times New Roman" w:hAnsi="Arial Narrow"/>
              </w:rPr>
              <w:t>REPARACIÓN DIRECTA</w:t>
            </w:r>
            <w:r w:rsidRPr="00314F41">
              <w:rPr>
                <w:rFonts w:ascii="Arial Narrow" w:hAnsi="Arial Narrow"/>
              </w:rPr>
              <w:t xml:space="preserve"> </w:t>
            </w:r>
          </w:p>
          <w:p w14:paraId="0E707859" w14:textId="77777777" w:rsidR="0078282A" w:rsidRPr="00314F41" w:rsidRDefault="0078282A" w:rsidP="0078282A">
            <w:pPr>
              <w:pBdr>
                <w:top w:val="nil"/>
                <w:left w:val="nil"/>
                <w:bottom w:val="nil"/>
                <w:right w:val="nil"/>
                <w:between w:val="nil"/>
              </w:pBdr>
              <w:jc w:val="both"/>
              <w:rPr>
                <w:rFonts w:ascii="Arial Narrow" w:eastAsia="Arial Narrow" w:hAnsi="Arial Narrow" w:cs="Arial Narrow"/>
                <w:color w:val="000000"/>
              </w:rPr>
            </w:pPr>
            <w:r w:rsidRPr="00314F41">
              <w:rPr>
                <w:rFonts w:ascii="Arial Narrow" w:eastAsia="Arial Narrow" w:hAnsi="Arial Narrow" w:cs="Arial Narrow"/>
                <w:color w:val="000000"/>
              </w:rPr>
              <w:t>RAD:</w:t>
            </w:r>
            <w:r w:rsidRPr="00314F41">
              <w:rPr>
                <w:rFonts w:ascii="Arial Narrow" w:hAnsi="Arial Narrow"/>
              </w:rPr>
              <w:t xml:space="preserve"> E-2022-083177</w:t>
            </w:r>
          </w:p>
          <w:p w14:paraId="31F3A036" w14:textId="77777777" w:rsidR="0078282A" w:rsidRDefault="0078282A" w:rsidP="0078282A">
            <w:pPr>
              <w:shd w:val="clear" w:color="auto" w:fill="FFFFFF"/>
              <w:jc w:val="both"/>
              <w:rPr>
                <w:rFonts w:ascii="Arial Narrow" w:hAnsi="Arial Narrow"/>
              </w:rPr>
            </w:pPr>
          </w:p>
          <w:p w14:paraId="776CAB5D" w14:textId="0FC06F52" w:rsidR="0078282A" w:rsidRDefault="0078282A" w:rsidP="0078282A">
            <w:pPr>
              <w:shd w:val="clear" w:color="auto" w:fill="FFFFFF"/>
              <w:jc w:val="both"/>
              <w:rPr>
                <w:rFonts w:ascii="Arial Narrow" w:hAnsi="Arial Narrow"/>
              </w:rPr>
            </w:pPr>
          </w:p>
        </w:tc>
        <w:tc>
          <w:tcPr>
            <w:tcW w:w="5289" w:type="dxa"/>
          </w:tcPr>
          <w:p w14:paraId="69228230" w14:textId="77777777" w:rsidR="008C5F3A" w:rsidRDefault="008C5F3A" w:rsidP="0078282A">
            <w:pPr>
              <w:shd w:val="clear" w:color="auto" w:fill="FFFFFF"/>
              <w:jc w:val="both"/>
              <w:rPr>
                <w:rFonts w:ascii="Arial Narrow" w:eastAsia="Arial Narrow" w:hAnsi="Arial Narrow" w:cs="Arial Narrow"/>
                <w:b/>
                <w:highlight w:val="lightGray"/>
              </w:rPr>
            </w:pPr>
          </w:p>
          <w:p w14:paraId="7CA5493E" w14:textId="32B51CE6" w:rsidR="0078282A" w:rsidRPr="00F770F2" w:rsidRDefault="0078282A" w:rsidP="0078282A">
            <w:pPr>
              <w:shd w:val="clear" w:color="auto" w:fill="FFFFFF"/>
              <w:jc w:val="both"/>
              <w:rPr>
                <w:rFonts w:ascii="Arial Narrow" w:hAnsi="Arial Narrow"/>
                <w:b/>
                <w:highlight w:val="lightGray"/>
              </w:rPr>
            </w:pPr>
            <w:r w:rsidRPr="00F770F2">
              <w:rPr>
                <w:rFonts w:ascii="Arial Narrow" w:eastAsia="Arial Narrow" w:hAnsi="Arial Narrow" w:cs="Arial Narrow"/>
                <w:b/>
                <w:highlight w:val="lightGray"/>
              </w:rPr>
              <w:t xml:space="preserve">DECISIÓN DEL COMITÉ: Los miembros del Comité de Conciliaciones del Distrito de Cartagena con voz y voto, deciden </w:t>
            </w:r>
            <w:r w:rsidRPr="00F770F2">
              <w:rPr>
                <w:rFonts w:ascii="Arial Narrow" w:hAnsi="Arial Narrow"/>
                <w:b/>
                <w:highlight w:val="lightGray"/>
              </w:rPr>
              <w:t>NO CONCILIAR en el presente asunto habida cuenta que se configura la falta de legitimación en la causa por pasiva del Distrito De Cartagena, toda vez que no existe material probatorio suficiente que demuestre las circunstancias de modo, tiempo y lugar de la ocurrencia del accidente ni la causa eficiente del mismo, ni mucho menos una conexión entre el Distrito de Cartagena y la situación fáctica constitutiva del litigio.</w:t>
            </w:r>
          </w:p>
          <w:p w14:paraId="6BF7D1BF" w14:textId="77777777" w:rsidR="0078282A" w:rsidRPr="00F770F2" w:rsidRDefault="0078282A" w:rsidP="0078282A">
            <w:pPr>
              <w:shd w:val="clear" w:color="auto" w:fill="FFFFFF"/>
              <w:jc w:val="both"/>
              <w:rPr>
                <w:rFonts w:ascii="Arial Narrow" w:hAnsi="Arial Narrow"/>
                <w:b/>
                <w:highlight w:val="lightGray"/>
              </w:rPr>
            </w:pPr>
            <w:r w:rsidRPr="00F770F2">
              <w:rPr>
                <w:rFonts w:ascii="Arial Narrow" w:hAnsi="Arial Narrow"/>
                <w:b/>
                <w:highlight w:val="lightGray"/>
              </w:rPr>
              <w:t>Por otro lado, no se puede desconocer que la energía eléctrica es un servicio público, por tanto, la empresa encargada de prestar dicho servicio debe hacerlo de manera efectiva y eficiente, buscando con esto satisfacer las necesidades primarias del destinatario. Del mismo modo, las redes deben ser adecuadas para evitar que se materialicen riesgos excepcionales.</w:t>
            </w:r>
          </w:p>
          <w:p w14:paraId="1D3680E7" w14:textId="77777777" w:rsidR="0078282A" w:rsidRPr="00F770F2" w:rsidRDefault="0078282A" w:rsidP="0078282A">
            <w:pPr>
              <w:shd w:val="clear" w:color="auto" w:fill="FFFFFF"/>
              <w:jc w:val="both"/>
              <w:rPr>
                <w:rFonts w:ascii="Arial Narrow" w:hAnsi="Arial Narrow"/>
                <w:b/>
                <w:highlight w:val="lightGray"/>
              </w:rPr>
            </w:pPr>
            <w:r w:rsidRPr="00F770F2">
              <w:rPr>
                <w:rFonts w:ascii="Arial Narrow" w:hAnsi="Arial Narrow"/>
                <w:b/>
                <w:highlight w:val="lightGray"/>
              </w:rPr>
              <w:t xml:space="preserve">Al respecto la Ley 142 de 1994, en su artículo 28, manifiesta: </w:t>
            </w:r>
          </w:p>
          <w:p w14:paraId="4EFBE2C7" w14:textId="77777777" w:rsidR="0078282A" w:rsidRPr="00F770F2" w:rsidRDefault="0078282A" w:rsidP="0078282A">
            <w:pPr>
              <w:shd w:val="clear" w:color="auto" w:fill="FFFFFF"/>
              <w:jc w:val="both"/>
              <w:rPr>
                <w:rFonts w:ascii="Arial Narrow" w:hAnsi="Arial Narrow"/>
                <w:b/>
                <w:highlight w:val="lightGray"/>
              </w:rPr>
            </w:pPr>
            <w:r w:rsidRPr="00F770F2">
              <w:rPr>
                <w:rFonts w:ascii="Arial Narrow" w:hAnsi="Arial Narrow"/>
                <w:b/>
                <w:highlight w:val="lightGray"/>
              </w:rPr>
              <w:t xml:space="preserve">“Artículo 28. Redes. Todas las empresas tienen el derecho a construir, operar y modificar sus redes e instalaciones para prestar los servicios públicos, para lo cual cumplirán con los mismos requisitos, y ejercerán las mismas facultades que las leyes y demás normas pertinentes establecen para las entidades oficiales que han estado encargadas de la prestación de los mismos servicios, y las particulares previstas en esta Ley. </w:t>
            </w:r>
          </w:p>
          <w:p w14:paraId="71720B2D" w14:textId="77777777" w:rsidR="0078282A" w:rsidRDefault="0078282A" w:rsidP="0078282A">
            <w:pPr>
              <w:jc w:val="both"/>
              <w:rPr>
                <w:rFonts w:ascii="Arial Narrow" w:hAnsi="Arial Narrow"/>
                <w:b/>
                <w:highlight w:val="lightGray"/>
              </w:rPr>
            </w:pPr>
            <w:r w:rsidRPr="00F770F2">
              <w:rPr>
                <w:rFonts w:ascii="Arial Narrow" w:hAnsi="Arial Narrow"/>
                <w:b/>
                <w:highlight w:val="lightGray"/>
              </w:rPr>
              <w:t>Las empresas tienen la obligación de efectuar el mantenimiento y reparación de las redes locales, cuyos costos serán a cargo de ellas.</w:t>
            </w:r>
          </w:p>
          <w:p w14:paraId="1EF70E51" w14:textId="6BE95516" w:rsidR="008C5F3A" w:rsidRDefault="008C5F3A" w:rsidP="0078282A">
            <w:pPr>
              <w:jc w:val="both"/>
              <w:rPr>
                <w:rFonts w:ascii="Arial Narrow" w:hAnsi="Arial Narrow" w:cs="Arial"/>
                <w:b/>
                <w:bCs/>
                <w:highlight w:val="lightGray"/>
              </w:rPr>
            </w:pPr>
          </w:p>
        </w:tc>
      </w:tr>
      <w:tr w:rsidR="0078282A" w14:paraId="10A3D361" w14:textId="77777777" w:rsidTr="00687D72">
        <w:tc>
          <w:tcPr>
            <w:tcW w:w="3539" w:type="dxa"/>
          </w:tcPr>
          <w:p w14:paraId="31EB1135" w14:textId="5E31A5E4" w:rsidR="0078282A" w:rsidRPr="00F56937" w:rsidRDefault="0078282A" w:rsidP="0078282A">
            <w:pPr>
              <w:shd w:val="clear" w:color="auto" w:fill="FFFFFF"/>
              <w:jc w:val="both"/>
              <w:rPr>
                <w:rFonts w:ascii="Arial Narrow" w:hAnsi="Arial Narrow"/>
              </w:rPr>
            </w:pPr>
            <w:r>
              <w:rPr>
                <w:rFonts w:ascii="Arial Narrow" w:hAnsi="Arial Narrow"/>
              </w:rPr>
              <w:t xml:space="preserve">16. CONVOCANTE: </w:t>
            </w:r>
            <w:r w:rsidR="000C7E94">
              <w:rPr>
                <w:rFonts w:ascii="Arial Narrow" w:hAnsi="Arial Narrow" w:cs="Helvetica"/>
              </w:rPr>
              <w:t xml:space="preserve">JUANA DE LA CRUZ GONZALEZ CASTRO </w:t>
            </w:r>
          </w:p>
          <w:p w14:paraId="21FFDCBF" w14:textId="77777777" w:rsidR="0078282A" w:rsidRPr="00F56937" w:rsidRDefault="0078282A" w:rsidP="0078282A">
            <w:pPr>
              <w:shd w:val="clear" w:color="auto" w:fill="FFFFFF"/>
              <w:jc w:val="both"/>
              <w:rPr>
                <w:rFonts w:ascii="Arial Narrow" w:hAnsi="Arial Narrow"/>
              </w:rPr>
            </w:pPr>
            <w:r w:rsidRPr="00F56937">
              <w:rPr>
                <w:rFonts w:ascii="Arial Narrow" w:hAnsi="Arial Narrow"/>
              </w:rPr>
              <w:t xml:space="preserve">CONVOCADO: </w:t>
            </w:r>
            <w:r w:rsidRPr="00F56937">
              <w:rPr>
                <w:rFonts w:ascii="Arial Narrow" w:eastAsia="Times New Roman" w:hAnsi="Arial Narrow" w:cs="Arial"/>
                <w:bCs/>
              </w:rPr>
              <w:t>DISTRITO DE CARTAGENA</w:t>
            </w:r>
          </w:p>
          <w:p w14:paraId="43039434" w14:textId="262E9900" w:rsidR="0078282A" w:rsidRDefault="0078282A" w:rsidP="000C7E94">
            <w:pPr>
              <w:shd w:val="clear" w:color="auto" w:fill="FFFFFF"/>
              <w:jc w:val="both"/>
              <w:rPr>
                <w:rFonts w:ascii="Arial Narrow" w:hAnsi="Arial Narrow" w:cs="Helvetica"/>
              </w:rPr>
            </w:pPr>
            <w:r w:rsidRPr="00F56937">
              <w:rPr>
                <w:rFonts w:ascii="Arial Narrow" w:hAnsi="Arial Narrow"/>
              </w:rPr>
              <w:t xml:space="preserve">MEDIO DE CONTROL: </w:t>
            </w:r>
            <w:r w:rsidRPr="00F56937">
              <w:rPr>
                <w:rFonts w:ascii="Arial Narrow" w:hAnsi="Arial Narrow" w:cs="Helvetica"/>
              </w:rPr>
              <w:t>NULIDAD Y RESTABLECIMIENTO DEL DERECHO</w:t>
            </w:r>
          </w:p>
          <w:p w14:paraId="38D5C9E4" w14:textId="77777777" w:rsidR="000C7E94" w:rsidRPr="000C7E94" w:rsidRDefault="000C7E94" w:rsidP="000C7E94">
            <w:pPr>
              <w:shd w:val="clear" w:color="auto" w:fill="FFFFFF"/>
              <w:jc w:val="both"/>
              <w:rPr>
                <w:rFonts w:ascii="Arial Narrow" w:hAnsi="Arial Narrow" w:cs="Arial"/>
                <w:bCs/>
                <w:color w:val="000000"/>
                <w:shd w:val="clear" w:color="auto" w:fill="FFFFFF"/>
              </w:rPr>
            </w:pPr>
            <w:r w:rsidRPr="000C7E94">
              <w:rPr>
                <w:rFonts w:ascii="Arial Narrow" w:eastAsia="Times New Roman" w:hAnsi="Arial Narrow"/>
              </w:rPr>
              <w:lastRenderedPageBreak/>
              <w:t>EXPEDIENTE No.:</w:t>
            </w:r>
            <w:r w:rsidRPr="000C7E94">
              <w:rPr>
                <w:rFonts w:ascii="Arial Narrow" w:hAnsi="Arial Narrow" w:cs="Arial"/>
                <w:bCs/>
                <w:color w:val="000000"/>
                <w:shd w:val="clear" w:color="auto" w:fill="FFFFFF"/>
              </w:rPr>
              <w:t xml:space="preserve"> </w:t>
            </w:r>
            <w:r w:rsidRPr="000C7E94">
              <w:rPr>
                <w:rStyle w:val="normaltextrun"/>
                <w:rFonts w:ascii="Arial Narrow" w:hAnsi="Arial Narrow"/>
                <w:bCs/>
                <w:color w:val="000000"/>
                <w:shd w:val="clear" w:color="auto" w:fill="FFFFFF"/>
              </w:rPr>
              <w:t>13001-33-33-002-2016-00017-00</w:t>
            </w:r>
            <w:r w:rsidRPr="000C7E94">
              <w:rPr>
                <w:rStyle w:val="eop"/>
                <w:rFonts w:ascii="Arial Narrow" w:hAnsi="Arial Narrow"/>
                <w:color w:val="000000"/>
                <w:shd w:val="clear" w:color="auto" w:fill="FFFFFF"/>
              </w:rPr>
              <w:t> </w:t>
            </w:r>
          </w:p>
          <w:p w14:paraId="1241F6A8" w14:textId="77777777" w:rsidR="000C7E94" w:rsidRPr="000C7E94" w:rsidRDefault="000C7E94" w:rsidP="000C7E94">
            <w:pPr>
              <w:shd w:val="clear" w:color="auto" w:fill="FFFFFF"/>
              <w:jc w:val="both"/>
              <w:rPr>
                <w:rFonts w:ascii="Arial Narrow" w:hAnsi="Arial Narrow"/>
              </w:rPr>
            </w:pPr>
          </w:p>
          <w:p w14:paraId="30206456" w14:textId="3A3B259C" w:rsidR="0078282A" w:rsidRDefault="0078282A" w:rsidP="0078282A">
            <w:pPr>
              <w:shd w:val="clear" w:color="auto" w:fill="FFFFFF"/>
              <w:jc w:val="both"/>
              <w:rPr>
                <w:rFonts w:ascii="Arial Narrow" w:hAnsi="Arial Narrow"/>
              </w:rPr>
            </w:pPr>
          </w:p>
        </w:tc>
        <w:tc>
          <w:tcPr>
            <w:tcW w:w="5289" w:type="dxa"/>
          </w:tcPr>
          <w:p w14:paraId="5FE94626" w14:textId="77777777" w:rsidR="00DF4E4E" w:rsidRDefault="00DF4E4E" w:rsidP="0078282A">
            <w:pPr>
              <w:jc w:val="both"/>
              <w:rPr>
                <w:rFonts w:ascii="Arial Narrow" w:eastAsia="Arial Narrow" w:hAnsi="Arial Narrow" w:cs="Arial Narrow"/>
                <w:b/>
                <w:color w:val="000000"/>
                <w:highlight w:val="lightGray"/>
              </w:rPr>
            </w:pPr>
          </w:p>
          <w:p w14:paraId="3BC58FD4" w14:textId="4BCF046A" w:rsidR="0078282A" w:rsidRDefault="00AE5D74" w:rsidP="0078282A">
            <w:pPr>
              <w:jc w:val="both"/>
              <w:rPr>
                <w:rFonts w:ascii="Arial Narrow" w:eastAsia="Arial Narrow" w:hAnsi="Arial Narrow" w:cs="Arial Narrow"/>
                <w:b/>
                <w:color w:val="000000"/>
                <w:highlight w:val="lightGray"/>
              </w:rPr>
            </w:pPr>
            <w:r w:rsidRPr="00F770F2">
              <w:rPr>
                <w:rFonts w:ascii="Arial Narrow" w:eastAsia="Arial Narrow" w:hAnsi="Arial Narrow" w:cs="Arial Narrow"/>
                <w:b/>
                <w:color w:val="000000"/>
                <w:highlight w:val="lightGray"/>
              </w:rPr>
              <w:t>La anterior solicitud de conciliación por error involuntario en el formato de votación no pudo ser estudiada por lo cual será sometida nuevamente a estudio en el próximo comité de conciliaciones.</w:t>
            </w:r>
          </w:p>
          <w:p w14:paraId="65B5F5CE" w14:textId="174B388F" w:rsidR="00AE5D74" w:rsidRDefault="00AE5D74" w:rsidP="0078282A">
            <w:pPr>
              <w:jc w:val="both"/>
              <w:rPr>
                <w:rFonts w:ascii="Arial Narrow" w:hAnsi="Arial Narrow" w:cs="Arial"/>
                <w:b/>
                <w:bCs/>
                <w:highlight w:val="lightGray"/>
              </w:rPr>
            </w:pPr>
          </w:p>
        </w:tc>
      </w:tr>
      <w:tr w:rsidR="007C3229" w14:paraId="1FF1F48B" w14:textId="77777777" w:rsidTr="00687D72">
        <w:tc>
          <w:tcPr>
            <w:tcW w:w="3539" w:type="dxa"/>
          </w:tcPr>
          <w:p w14:paraId="602DE2F9" w14:textId="2E64CDB3" w:rsidR="007C3229" w:rsidRPr="00DD3A62" w:rsidRDefault="007C3229" w:rsidP="007C3229">
            <w:pPr>
              <w:shd w:val="clear" w:color="auto" w:fill="FFFFFF"/>
              <w:jc w:val="both"/>
              <w:rPr>
                <w:rFonts w:ascii="Arial Narrow" w:hAnsi="Arial Narrow"/>
              </w:rPr>
            </w:pPr>
            <w:r w:rsidRPr="00DD3A62">
              <w:rPr>
                <w:rFonts w:ascii="Arial Narrow" w:hAnsi="Arial Narrow"/>
              </w:rPr>
              <w:lastRenderedPageBreak/>
              <w:t xml:space="preserve">17: CONVOCANTE: </w:t>
            </w:r>
            <w:r w:rsidRPr="00DD3A62">
              <w:rPr>
                <w:rFonts w:ascii="Arial Narrow" w:eastAsia="Times New Roman" w:hAnsi="Arial Narrow"/>
              </w:rPr>
              <w:t>TWITY S.A.S.</w:t>
            </w:r>
          </w:p>
          <w:p w14:paraId="5B6964F7" w14:textId="3FBF786C" w:rsidR="007C3229" w:rsidRPr="00DD3A62" w:rsidRDefault="007C3229" w:rsidP="007C3229">
            <w:pPr>
              <w:shd w:val="clear" w:color="auto" w:fill="FFFFFF"/>
              <w:jc w:val="both"/>
              <w:rPr>
                <w:rFonts w:ascii="Arial Narrow" w:hAnsi="Arial Narrow"/>
              </w:rPr>
            </w:pPr>
            <w:r w:rsidRPr="00DD3A62">
              <w:rPr>
                <w:rFonts w:ascii="Arial Narrow" w:hAnsi="Arial Narrow"/>
              </w:rPr>
              <w:t xml:space="preserve">CONVOCADO: </w:t>
            </w:r>
            <w:r w:rsidRPr="00DD3A62">
              <w:rPr>
                <w:rFonts w:ascii="Arial Narrow" w:eastAsia="Times New Roman" w:hAnsi="Arial Narrow" w:cs="Arial"/>
                <w:bCs/>
              </w:rPr>
              <w:t xml:space="preserve">DISTRITO DE CARTAGENA </w:t>
            </w:r>
          </w:p>
          <w:p w14:paraId="7294F404" w14:textId="77777777" w:rsidR="007C3229" w:rsidRPr="00DD3A62" w:rsidRDefault="007C3229" w:rsidP="007C3229">
            <w:pPr>
              <w:shd w:val="clear" w:color="auto" w:fill="FFFFFF"/>
              <w:jc w:val="both"/>
              <w:rPr>
                <w:rFonts w:ascii="Arial Narrow" w:hAnsi="Arial Narrow"/>
              </w:rPr>
            </w:pPr>
            <w:r w:rsidRPr="00DD3A62">
              <w:rPr>
                <w:rFonts w:ascii="Arial Narrow" w:hAnsi="Arial Narrow"/>
              </w:rPr>
              <w:t xml:space="preserve">MEDIO DE CONTROL: </w:t>
            </w:r>
            <w:r w:rsidRPr="00DD3A62">
              <w:rPr>
                <w:rFonts w:ascii="Arial Narrow" w:eastAsia="Times New Roman" w:hAnsi="Arial Narrow" w:cs="Arial"/>
              </w:rPr>
              <w:t>REPARACIÓN DIRECTA</w:t>
            </w:r>
            <w:r w:rsidRPr="00DD3A62">
              <w:rPr>
                <w:rFonts w:ascii="Arial Narrow" w:hAnsi="Arial Narrow"/>
              </w:rPr>
              <w:t xml:space="preserve"> </w:t>
            </w:r>
          </w:p>
          <w:p w14:paraId="38B1CA32" w14:textId="77777777" w:rsidR="007C3229" w:rsidRPr="00DD3A62" w:rsidRDefault="007C3229" w:rsidP="007C3229">
            <w:pPr>
              <w:rPr>
                <w:rFonts w:ascii="Arial Narrow" w:hAnsi="Arial Narrow"/>
              </w:rPr>
            </w:pPr>
            <w:r w:rsidRPr="00DD3A62">
              <w:rPr>
                <w:rFonts w:ascii="Arial Narrow" w:hAnsi="Arial Narrow"/>
              </w:rPr>
              <w:t>RAD: E-</w:t>
            </w:r>
            <w:r w:rsidRPr="00DD3A62">
              <w:rPr>
                <w:rFonts w:ascii="Arial Narrow" w:hAnsi="Arial Narrow" w:cs="Segoe UI"/>
                <w:bCs/>
                <w:shd w:val="clear" w:color="auto" w:fill="FFFFFF"/>
              </w:rPr>
              <w:t xml:space="preserve"> 2022-129752</w:t>
            </w:r>
          </w:p>
          <w:p w14:paraId="4C015041" w14:textId="4841A413" w:rsidR="007C3229" w:rsidRPr="00DD3A62" w:rsidRDefault="007C3229" w:rsidP="007C3229">
            <w:pPr>
              <w:shd w:val="clear" w:color="auto" w:fill="FFFFFF"/>
              <w:jc w:val="both"/>
              <w:rPr>
                <w:rFonts w:ascii="Arial Narrow" w:hAnsi="Arial Narrow"/>
              </w:rPr>
            </w:pPr>
          </w:p>
        </w:tc>
        <w:tc>
          <w:tcPr>
            <w:tcW w:w="5289" w:type="dxa"/>
          </w:tcPr>
          <w:p w14:paraId="760E95EF" w14:textId="77777777" w:rsidR="00DF4E4E" w:rsidRDefault="00DF4E4E" w:rsidP="007C3229">
            <w:pPr>
              <w:jc w:val="both"/>
              <w:rPr>
                <w:rFonts w:ascii="Arial Narrow" w:hAnsi="Arial Narrow"/>
                <w:b/>
                <w:bCs/>
                <w:highlight w:val="lightGray"/>
              </w:rPr>
            </w:pPr>
          </w:p>
          <w:p w14:paraId="589D66CF" w14:textId="77777777" w:rsidR="007C3229" w:rsidRDefault="007C3229" w:rsidP="007C3229">
            <w:pPr>
              <w:jc w:val="both"/>
              <w:rPr>
                <w:rFonts w:ascii="Arial Narrow" w:hAnsi="Arial Narrow"/>
                <w:b/>
                <w:bCs/>
                <w:highlight w:val="lightGray"/>
              </w:rPr>
            </w:pPr>
            <w:r w:rsidRPr="00F770F2">
              <w:rPr>
                <w:rFonts w:ascii="Arial Narrow" w:hAnsi="Arial Narrow"/>
                <w:b/>
                <w:bCs/>
                <w:highlight w:val="lightGray"/>
              </w:rPr>
              <w:t xml:space="preserve">DECISIÓN DE COMITÉ: Los Miembros permanentes del comité de conciliación deciden APLAZAR el presente asunto, toda vez </w:t>
            </w:r>
            <w:proofErr w:type="gramStart"/>
            <w:r w:rsidRPr="00F770F2">
              <w:rPr>
                <w:rFonts w:ascii="Arial Narrow" w:hAnsi="Arial Narrow"/>
                <w:b/>
                <w:bCs/>
                <w:highlight w:val="lightGray"/>
              </w:rPr>
              <w:t>que</w:t>
            </w:r>
            <w:proofErr w:type="gramEnd"/>
            <w:r w:rsidRPr="00F770F2">
              <w:rPr>
                <w:rFonts w:ascii="Arial Narrow" w:hAnsi="Arial Narrow"/>
                <w:b/>
                <w:bCs/>
                <w:highlight w:val="lightGray"/>
              </w:rPr>
              <w:t xml:space="preserve"> si bien la dependencia competente presentó debidamente su informe ante este comité, para los miembros permanentes es necesario que el mismo sea aclarado para tomar una decisión de fondo.</w:t>
            </w:r>
          </w:p>
          <w:p w14:paraId="69709ADD" w14:textId="289AE058" w:rsidR="00DF4E4E" w:rsidRDefault="00DF4E4E" w:rsidP="007C3229">
            <w:pPr>
              <w:jc w:val="both"/>
              <w:rPr>
                <w:rFonts w:ascii="Arial Narrow" w:hAnsi="Arial Narrow" w:cs="Arial"/>
                <w:b/>
                <w:bCs/>
                <w:highlight w:val="lightGray"/>
              </w:rPr>
            </w:pPr>
          </w:p>
        </w:tc>
      </w:tr>
      <w:tr w:rsidR="00F122C1" w14:paraId="4F913AEA" w14:textId="77777777" w:rsidTr="00687D72">
        <w:tc>
          <w:tcPr>
            <w:tcW w:w="3539" w:type="dxa"/>
          </w:tcPr>
          <w:p w14:paraId="1E288FCB" w14:textId="2B954BFD" w:rsidR="00F122C1" w:rsidRPr="000C0585" w:rsidRDefault="00F122C1" w:rsidP="00F122C1">
            <w:pPr>
              <w:shd w:val="clear" w:color="auto" w:fill="FFFFFF"/>
              <w:jc w:val="both"/>
              <w:rPr>
                <w:rFonts w:ascii="Arial Narrow" w:hAnsi="Arial Narrow"/>
              </w:rPr>
            </w:pPr>
            <w:r>
              <w:rPr>
                <w:rFonts w:ascii="Arial Narrow" w:hAnsi="Arial Narrow"/>
              </w:rPr>
              <w:t xml:space="preserve">18. CONVOCANTE: </w:t>
            </w:r>
            <w:r w:rsidR="00DF4E4E">
              <w:rPr>
                <w:rFonts w:ascii="Arial Narrow" w:hAnsi="Arial Narrow"/>
              </w:rPr>
              <w:t>JUSTO MARTINEZ</w:t>
            </w:r>
          </w:p>
          <w:p w14:paraId="152130DF" w14:textId="130348BA" w:rsidR="00F122C1" w:rsidRPr="000C0585" w:rsidRDefault="00F122C1" w:rsidP="00F122C1">
            <w:pPr>
              <w:shd w:val="clear" w:color="auto" w:fill="FFFFFF"/>
              <w:jc w:val="both"/>
              <w:rPr>
                <w:rFonts w:ascii="Arial Narrow" w:hAnsi="Arial Narrow"/>
              </w:rPr>
            </w:pPr>
            <w:r w:rsidRPr="000C0585">
              <w:rPr>
                <w:rFonts w:ascii="Arial Narrow" w:hAnsi="Arial Narrow"/>
              </w:rPr>
              <w:t xml:space="preserve">CONVOCADO: </w:t>
            </w:r>
            <w:r w:rsidRPr="000C0585">
              <w:rPr>
                <w:rFonts w:ascii="Arial Narrow" w:eastAsia="Times New Roman" w:hAnsi="Arial Narrow" w:cs="Arial"/>
                <w:bCs/>
              </w:rPr>
              <w:t>DISTRITO DE CARTAGENA</w:t>
            </w:r>
            <w:r>
              <w:rPr>
                <w:rFonts w:ascii="Arial Narrow" w:eastAsia="Times New Roman" w:hAnsi="Arial Narrow" w:cs="Arial"/>
                <w:bCs/>
              </w:rPr>
              <w:t xml:space="preserve"> DE INDIAS- SECRE. INFRAESTRUCTURA Y TRANSCARIBE.</w:t>
            </w:r>
          </w:p>
          <w:p w14:paraId="355C917C" w14:textId="0816BE02" w:rsidR="00F122C1" w:rsidRPr="000C0585" w:rsidRDefault="00DF4E4E" w:rsidP="00F122C1">
            <w:pPr>
              <w:shd w:val="clear" w:color="auto" w:fill="FFFFFF"/>
              <w:jc w:val="both"/>
              <w:rPr>
                <w:rFonts w:ascii="Arial Narrow" w:eastAsia="Times New Roman" w:hAnsi="Arial Narrow" w:cs="Arial"/>
                <w:color w:val="222222"/>
              </w:rPr>
            </w:pPr>
            <w:r>
              <w:rPr>
                <w:rFonts w:ascii="Arial Narrow" w:hAnsi="Arial Narrow"/>
              </w:rPr>
              <w:t>TIPO DE ACCIÓN</w:t>
            </w:r>
            <w:r w:rsidR="00F122C1" w:rsidRPr="000C0585">
              <w:rPr>
                <w:rFonts w:ascii="Arial Narrow" w:hAnsi="Arial Narrow"/>
              </w:rPr>
              <w:t xml:space="preserve">: </w:t>
            </w:r>
            <w:r w:rsidR="00F122C1">
              <w:rPr>
                <w:rFonts w:ascii="Arial Narrow" w:eastAsia="Times New Roman" w:hAnsi="Arial Narrow" w:cs="Arial"/>
                <w:color w:val="222222"/>
              </w:rPr>
              <w:t xml:space="preserve">ACCION POPULAR </w:t>
            </w:r>
          </w:p>
          <w:p w14:paraId="576959DA" w14:textId="01C86859" w:rsidR="00F122C1" w:rsidRPr="007E5E59" w:rsidRDefault="00F122C1" w:rsidP="00F122C1">
            <w:pPr>
              <w:shd w:val="clear" w:color="auto" w:fill="FFFFFF"/>
              <w:jc w:val="both"/>
              <w:rPr>
                <w:rFonts w:ascii="Arial Narrow" w:hAnsi="Arial Narrow"/>
              </w:rPr>
            </w:pPr>
            <w:r w:rsidRPr="007E5E59">
              <w:rPr>
                <w:rFonts w:ascii="Arial Narrow" w:eastAsia="Times New Roman" w:hAnsi="Arial Narrow"/>
              </w:rPr>
              <w:t>EXPEDIENTE No.:</w:t>
            </w:r>
            <w:r w:rsidRPr="007E5E59">
              <w:rPr>
                <w:rFonts w:ascii="Arial Narrow" w:hAnsi="Arial Narrow"/>
                <w:color w:val="000000"/>
                <w:shd w:val="clear" w:color="auto" w:fill="FFFFFF"/>
              </w:rPr>
              <w:t xml:space="preserve"> </w:t>
            </w:r>
            <w:r w:rsidRPr="007E5E59">
              <w:rPr>
                <w:rStyle w:val="normaltextrun"/>
                <w:rFonts w:ascii="Arial Narrow" w:hAnsi="Arial Narrow"/>
                <w:color w:val="000000"/>
                <w:shd w:val="clear" w:color="auto" w:fill="FFFFFF"/>
              </w:rPr>
              <w:t>13001-33-33-011-2021-00261-</w:t>
            </w:r>
            <w:r>
              <w:rPr>
                <w:rStyle w:val="normaltextrun"/>
                <w:rFonts w:ascii="Arial Narrow" w:hAnsi="Arial Narrow"/>
                <w:color w:val="000000"/>
                <w:shd w:val="clear" w:color="auto" w:fill="FFFFFF"/>
              </w:rPr>
              <w:t>00</w:t>
            </w:r>
          </w:p>
          <w:p w14:paraId="435645E8" w14:textId="77777777" w:rsidR="00F122C1" w:rsidRDefault="00F122C1" w:rsidP="00F122C1">
            <w:pPr>
              <w:shd w:val="clear" w:color="auto" w:fill="FFFFFF"/>
              <w:jc w:val="both"/>
              <w:rPr>
                <w:rFonts w:ascii="Arial Narrow" w:hAnsi="Arial Narrow"/>
              </w:rPr>
            </w:pPr>
          </w:p>
          <w:p w14:paraId="775C431C" w14:textId="6B8408E6" w:rsidR="00DF4E4E" w:rsidRDefault="00DF4E4E" w:rsidP="00F122C1">
            <w:pPr>
              <w:shd w:val="clear" w:color="auto" w:fill="FFFFFF"/>
              <w:jc w:val="both"/>
              <w:rPr>
                <w:rFonts w:ascii="Arial Narrow" w:hAnsi="Arial Narrow"/>
              </w:rPr>
            </w:pPr>
          </w:p>
        </w:tc>
        <w:tc>
          <w:tcPr>
            <w:tcW w:w="5289" w:type="dxa"/>
          </w:tcPr>
          <w:p w14:paraId="183701A9" w14:textId="77777777" w:rsidR="00DF4E4E" w:rsidRDefault="00DF4E4E" w:rsidP="00F122C1">
            <w:pPr>
              <w:jc w:val="both"/>
              <w:rPr>
                <w:rFonts w:ascii="Arial Narrow" w:eastAsia="Arial Narrow" w:hAnsi="Arial Narrow" w:cs="Arial Narrow"/>
                <w:b/>
                <w:highlight w:val="lightGray"/>
              </w:rPr>
            </w:pPr>
          </w:p>
          <w:p w14:paraId="7B75EC2E" w14:textId="77777777" w:rsidR="00F122C1" w:rsidRDefault="00F122C1" w:rsidP="00F122C1">
            <w:pPr>
              <w:jc w:val="both"/>
              <w:rPr>
                <w:rFonts w:ascii="Arial Narrow" w:hAnsi="Arial Narrow"/>
                <w:b/>
                <w:highlight w:val="lightGray"/>
              </w:rPr>
            </w:pPr>
            <w:r w:rsidRPr="00F770F2">
              <w:rPr>
                <w:rFonts w:ascii="Arial Narrow" w:eastAsia="Arial Narrow" w:hAnsi="Arial Narrow" w:cs="Arial Narrow"/>
                <w:b/>
                <w:highlight w:val="lightGray"/>
              </w:rPr>
              <w:t>DECISIÓN DEL COMITÉ: Los miembros del Comité de Conciliaciones del Distrito de Cartagena, en la</w:t>
            </w:r>
            <w:r w:rsidRPr="00F770F2">
              <w:rPr>
                <w:rFonts w:ascii="Arial Narrow" w:hAnsi="Arial Narrow"/>
                <w:b/>
                <w:highlight w:val="lightGray"/>
              </w:rPr>
              <w:t xml:space="preserve"> emisión de los votos de cada uno de los miembros permanentes existió un empate; por lo que por procedimiento es pertinente volver a someter el mismo a votación de acuerdo a lo indicado en la Resolución 001 de 2018 “Por la cual se unifica y reorganiza la normatividad relativa a las funciones, integrantes, sesiones, quórum, reglamento interno y demás atinentes al Comité de Conciliación del Distrito Turístico y Cultural de Cartagena de Indias” que en su Art. 13 que establece; “… En caso de empate, se someterá el asunto a una nueva votación, de persistir el empate el/la presidente/a del Comité o quien haga sus veces tendrá la función de decidir”. Por todo lo anterior, se solicita la suspensión de la presente diligencia para que el asunto sea sometido a la próxima sesión del Comité que se llevará a cabo el día 11 de </w:t>
            </w:r>
            <w:proofErr w:type="gramStart"/>
            <w:r w:rsidRPr="00F770F2">
              <w:rPr>
                <w:rFonts w:ascii="Arial Narrow" w:hAnsi="Arial Narrow"/>
                <w:b/>
                <w:highlight w:val="lightGray"/>
              </w:rPr>
              <w:t>Mayo</w:t>
            </w:r>
            <w:proofErr w:type="gramEnd"/>
            <w:r w:rsidRPr="00F770F2">
              <w:rPr>
                <w:rFonts w:ascii="Arial Narrow" w:hAnsi="Arial Narrow"/>
                <w:b/>
                <w:highlight w:val="lightGray"/>
              </w:rPr>
              <w:t xml:space="preserve"> del año en curso.</w:t>
            </w:r>
          </w:p>
          <w:p w14:paraId="298788A0" w14:textId="11476838" w:rsidR="00DF4E4E" w:rsidRDefault="00DF4E4E" w:rsidP="00F122C1">
            <w:pPr>
              <w:jc w:val="both"/>
              <w:rPr>
                <w:rFonts w:ascii="Arial Narrow" w:hAnsi="Arial Narrow" w:cs="Arial"/>
                <w:b/>
                <w:bCs/>
                <w:highlight w:val="lightGray"/>
              </w:rPr>
            </w:pPr>
          </w:p>
        </w:tc>
      </w:tr>
      <w:tr w:rsidR="00EA65FC" w14:paraId="68A5DFC3" w14:textId="77777777" w:rsidTr="00687D72">
        <w:tc>
          <w:tcPr>
            <w:tcW w:w="3539" w:type="dxa"/>
          </w:tcPr>
          <w:p w14:paraId="1A1E5CA4" w14:textId="2305E82D" w:rsidR="00EA65FC" w:rsidRPr="00B00BA6" w:rsidRDefault="00EA65FC" w:rsidP="00EA65FC">
            <w:pPr>
              <w:shd w:val="clear" w:color="auto" w:fill="FFFFFF"/>
              <w:rPr>
                <w:rFonts w:ascii="Arial Narrow" w:hAnsi="Arial Narrow"/>
              </w:rPr>
            </w:pPr>
            <w:r>
              <w:rPr>
                <w:rFonts w:ascii="Arial Narrow" w:hAnsi="Arial Narrow"/>
              </w:rPr>
              <w:t xml:space="preserve">19. CONVOCANTE: LILIANA ESTRADA ARRIETA </w:t>
            </w:r>
          </w:p>
          <w:p w14:paraId="19D4B887" w14:textId="77777777" w:rsidR="00EA65FC" w:rsidRPr="00B00BA6" w:rsidRDefault="00EA65FC" w:rsidP="00EA65FC">
            <w:pPr>
              <w:shd w:val="clear" w:color="auto" w:fill="FFFFFF"/>
              <w:rPr>
                <w:rFonts w:ascii="Arial Narrow" w:hAnsi="Arial Narrow"/>
              </w:rPr>
            </w:pPr>
            <w:r w:rsidRPr="00B00BA6">
              <w:rPr>
                <w:rFonts w:ascii="Arial Narrow" w:hAnsi="Arial Narrow"/>
              </w:rPr>
              <w:t xml:space="preserve">CONVOCADO: </w:t>
            </w:r>
            <w:r w:rsidRPr="00B00BA6">
              <w:rPr>
                <w:rFonts w:ascii="Arial Narrow" w:eastAsia="Times New Roman" w:hAnsi="Arial Narrow" w:cs="Arial"/>
                <w:bCs/>
              </w:rPr>
              <w:t>DISTRITO DE CARTAGENA</w:t>
            </w:r>
          </w:p>
          <w:p w14:paraId="0052FFC9" w14:textId="77777777" w:rsidR="00EA65FC" w:rsidRPr="00B00BA6" w:rsidRDefault="00EA65FC" w:rsidP="00EA65FC">
            <w:pPr>
              <w:shd w:val="clear" w:color="auto" w:fill="FFFFFF"/>
              <w:rPr>
                <w:rFonts w:ascii="Arial Narrow" w:hAnsi="Arial Narrow" w:cs="Arial"/>
                <w:bCs/>
              </w:rPr>
            </w:pPr>
            <w:r w:rsidRPr="00B00BA6">
              <w:rPr>
                <w:rFonts w:ascii="Arial Narrow" w:hAnsi="Arial Narrow"/>
              </w:rPr>
              <w:t xml:space="preserve">MEDIO DE CONTROL: </w:t>
            </w:r>
            <w:r w:rsidRPr="00B00BA6">
              <w:rPr>
                <w:rFonts w:ascii="Arial Narrow" w:hAnsi="Arial Narrow" w:cs="Arial"/>
                <w:bCs/>
              </w:rPr>
              <w:t>NULIDAD Y RESTABLECIMIENTO DEL DERECHO</w:t>
            </w:r>
          </w:p>
          <w:p w14:paraId="0E74FC10" w14:textId="490A3885" w:rsidR="00EA65FC" w:rsidRDefault="00EA65FC" w:rsidP="00EA65FC">
            <w:pPr>
              <w:shd w:val="clear" w:color="auto" w:fill="FFFFFF"/>
              <w:jc w:val="both"/>
              <w:rPr>
                <w:rFonts w:ascii="Arial Narrow" w:hAnsi="Arial Narrow"/>
              </w:rPr>
            </w:pPr>
            <w:r>
              <w:rPr>
                <w:rFonts w:ascii="Arial Narrow" w:hAnsi="Arial Narrow" w:cs="Arial"/>
                <w:bCs/>
              </w:rPr>
              <w:t>RAD:147076-2022</w:t>
            </w:r>
          </w:p>
        </w:tc>
        <w:tc>
          <w:tcPr>
            <w:tcW w:w="5289" w:type="dxa"/>
          </w:tcPr>
          <w:p w14:paraId="76AF92CA" w14:textId="77777777" w:rsidR="00DF4E4E" w:rsidRDefault="00DF4E4E" w:rsidP="00EA65FC">
            <w:pPr>
              <w:jc w:val="both"/>
              <w:rPr>
                <w:rFonts w:ascii="Arial Narrow" w:eastAsia="Arial Narrow" w:hAnsi="Arial Narrow" w:cs="Arial Narrow"/>
                <w:b/>
                <w:highlight w:val="lightGray"/>
              </w:rPr>
            </w:pPr>
          </w:p>
          <w:p w14:paraId="1FD1A0DE" w14:textId="77777777" w:rsidR="00EA65FC" w:rsidRDefault="00EA65FC" w:rsidP="00EA65FC">
            <w:pPr>
              <w:jc w:val="both"/>
              <w:rPr>
                <w:rFonts w:ascii="Arial Narrow" w:hAnsi="Arial Narrow"/>
                <w:b/>
                <w:bCs/>
                <w:highlight w:val="lightGray"/>
              </w:rPr>
            </w:pPr>
            <w:r w:rsidRPr="00F770F2">
              <w:rPr>
                <w:rFonts w:ascii="Arial Narrow" w:eastAsia="Arial Narrow" w:hAnsi="Arial Narrow" w:cs="Arial Narrow"/>
                <w:b/>
                <w:highlight w:val="lightGray"/>
              </w:rPr>
              <w:t xml:space="preserve">DECISIÓN DEL COMITÉ: Los miembros del Comité de Conciliaciones del Distrito de Cartagena con voz y voto, deciden </w:t>
            </w:r>
            <w:r w:rsidRPr="00F770F2">
              <w:rPr>
                <w:rFonts w:ascii="Arial Narrow" w:hAnsi="Arial Narrow"/>
                <w:b/>
                <w:bCs/>
                <w:highlight w:val="lightGray"/>
              </w:rPr>
              <w:t xml:space="preserve">NO CONCILIAR toda vez que en el presente asunto las actuaciones adelantadas por el Distrito de Cartagena se han encontrado ajustadas a los procedimientos que para la administración de personal existen de cara a la provisión de empleos con ocasión de los concursos de méritos que ha delineado la Comisión Nacional del Servicio Civil en cumplimiento de los reglado en el Art 125 de la Constitución política de Colombia en torno a la obligatoriedad de que las personas que se encuentren nombradas en cargos de carrera administrativa sea aquellas que hubieren superado el respectivo concurso de méritos, bajo ningún entendido se han transgredido disposiciones legales que puedan atentar contra el derecho de la convocante, de modo que su vinculación era de carácter provisional y estaba sujeto a la provisión definitiva del mismo por lo que el Acto Administrativo acusado goza de plena validez y firmeza, razón por la cual hasta tanto no hayan sido revocados o </w:t>
            </w:r>
            <w:r w:rsidRPr="00F770F2">
              <w:rPr>
                <w:rFonts w:ascii="Arial Narrow" w:hAnsi="Arial Narrow"/>
                <w:b/>
                <w:bCs/>
                <w:highlight w:val="lightGray"/>
              </w:rPr>
              <w:lastRenderedPageBreak/>
              <w:t>anulados por autoridad judicial continúan surtiendo efectos y se ajustan al ordenamiento jurídico.</w:t>
            </w:r>
          </w:p>
          <w:p w14:paraId="38F6A1B1" w14:textId="489F3C1B" w:rsidR="00DF4E4E" w:rsidRDefault="00DF4E4E" w:rsidP="00EA65FC">
            <w:pPr>
              <w:jc w:val="both"/>
              <w:rPr>
                <w:rFonts w:ascii="Arial Narrow" w:hAnsi="Arial Narrow" w:cs="Arial"/>
                <w:b/>
                <w:bCs/>
                <w:highlight w:val="lightGray"/>
              </w:rPr>
            </w:pPr>
          </w:p>
        </w:tc>
      </w:tr>
      <w:tr w:rsidR="00EA65FC" w14:paraId="65C3450E" w14:textId="77777777" w:rsidTr="00687D72">
        <w:tc>
          <w:tcPr>
            <w:tcW w:w="3539" w:type="dxa"/>
          </w:tcPr>
          <w:p w14:paraId="58ADEC5C" w14:textId="56421186" w:rsidR="00EA65FC" w:rsidRPr="009E2208" w:rsidRDefault="00EA65FC" w:rsidP="00EA65FC">
            <w:pPr>
              <w:shd w:val="clear" w:color="auto" w:fill="FFFFFF"/>
              <w:rPr>
                <w:rFonts w:ascii="Arial Narrow" w:hAnsi="Arial Narrow"/>
              </w:rPr>
            </w:pPr>
            <w:r>
              <w:rPr>
                <w:rFonts w:ascii="Arial Narrow" w:hAnsi="Arial Narrow"/>
              </w:rPr>
              <w:lastRenderedPageBreak/>
              <w:t xml:space="preserve">20. CONVOCANTE: MARIA INES OSORIO </w:t>
            </w:r>
          </w:p>
          <w:p w14:paraId="0A3BFEF5" w14:textId="34DC9B09" w:rsidR="00EA65FC" w:rsidRDefault="00EA65FC" w:rsidP="00EA65FC">
            <w:pPr>
              <w:rPr>
                <w:rFonts w:ascii="Arial Narrow" w:hAnsi="Arial Narrow"/>
              </w:rPr>
            </w:pPr>
            <w:r w:rsidRPr="009E2208">
              <w:rPr>
                <w:rFonts w:ascii="Arial Narrow" w:hAnsi="Arial Narrow"/>
              </w:rPr>
              <w:t xml:space="preserve">CONVOCADO: </w:t>
            </w:r>
            <w:r>
              <w:rPr>
                <w:rFonts w:ascii="Arial Narrow" w:hAnsi="Arial Narrow"/>
              </w:rPr>
              <w:t>DISTRITO DE CARTAGENA</w:t>
            </w:r>
          </w:p>
          <w:p w14:paraId="0FA6DB64" w14:textId="77777777" w:rsidR="00EA65FC" w:rsidRDefault="00EA65FC" w:rsidP="00EA65FC">
            <w:pPr>
              <w:rPr>
                <w:rFonts w:ascii="Arial Narrow" w:hAnsi="Arial Narrow"/>
              </w:rPr>
            </w:pPr>
            <w:r w:rsidRPr="009E2208">
              <w:rPr>
                <w:rFonts w:ascii="Arial Narrow" w:hAnsi="Arial Narrow"/>
              </w:rPr>
              <w:t xml:space="preserve">MEDIO DE CONTROL: </w:t>
            </w:r>
            <w:r>
              <w:rPr>
                <w:rFonts w:ascii="Arial Narrow" w:hAnsi="Arial Narrow"/>
              </w:rPr>
              <w:t>NULIDAD Y RESTABLECMIENTO DEL DERECHO</w:t>
            </w:r>
          </w:p>
          <w:p w14:paraId="6E9799FF" w14:textId="77777777" w:rsidR="00EA65FC" w:rsidRPr="00EA65FC" w:rsidRDefault="00EA65FC" w:rsidP="00EA65FC">
            <w:pPr>
              <w:shd w:val="clear" w:color="auto" w:fill="FFFFFF"/>
              <w:jc w:val="both"/>
              <w:rPr>
                <w:rFonts w:ascii="Arial Narrow" w:eastAsia="Times New Roman" w:hAnsi="Arial Narrow"/>
              </w:rPr>
            </w:pPr>
            <w:r w:rsidRPr="00EA65FC">
              <w:rPr>
                <w:rFonts w:ascii="Arial Narrow" w:hAnsi="Arial Narrow"/>
                <w:color w:val="000000"/>
                <w:shd w:val="clear" w:color="auto" w:fill="FFFFFF"/>
              </w:rPr>
              <w:t xml:space="preserve">RAD: </w:t>
            </w:r>
            <w:r w:rsidRPr="00EA65FC">
              <w:rPr>
                <w:rFonts w:ascii="Arial Narrow" w:hAnsi="Arial Narrow"/>
              </w:rPr>
              <w:t>E-2022-099509</w:t>
            </w:r>
            <w:r w:rsidRPr="00EA65FC">
              <w:rPr>
                <w:rStyle w:val="eop"/>
                <w:rFonts w:ascii="Arial Narrow" w:hAnsi="Arial Narrow"/>
                <w:color w:val="000000"/>
                <w:shd w:val="clear" w:color="auto" w:fill="FFFFFF"/>
              </w:rPr>
              <w:t> </w:t>
            </w:r>
          </w:p>
          <w:p w14:paraId="5E49A466" w14:textId="0E348389" w:rsidR="00EA65FC" w:rsidRDefault="00EA65FC" w:rsidP="00EA65FC">
            <w:pPr>
              <w:rPr>
                <w:rFonts w:ascii="Arial Narrow" w:hAnsi="Arial Narrow"/>
              </w:rPr>
            </w:pPr>
          </w:p>
        </w:tc>
        <w:tc>
          <w:tcPr>
            <w:tcW w:w="5289" w:type="dxa"/>
          </w:tcPr>
          <w:p w14:paraId="6CDDEEB3" w14:textId="77777777" w:rsidR="00DF4E4E" w:rsidRDefault="00DF4E4E" w:rsidP="00EA65FC">
            <w:pPr>
              <w:jc w:val="both"/>
              <w:rPr>
                <w:rFonts w:ascii="Arial Narrow" w:eastAsia="Arial Narrow" w:hAnsi="Arial Narrow" w:cs="Arial Narrow"/>
                <w:b/>
                <w:highlight w:val="lightGray"/>
              </w:rPr>
            </w:pPr>
          </w:p>
          <w:p w14:paraId="4A34C701" w14:textId="48151BF2" w:rsidR="00EA65FC" w:rsidRDefault="00EA65FC" w:rsidP="00EA65FC">
            <w:pPr>
              <w:jc w:val="both"/>
              <w:rPr>
                <w:rFonts w:ascii="Arial Narrow" w:hAnsi="Arial Narrow" w:cs="Arial"/>
                <w:b/>
                <w:bCs/>
                <w:highlight w:val="lightGray"/>
              </w:rPr>
            </w:pPr>
            <w:r w:rsidRPr="00F770F2">
              <w:rPr>
                <w:rFonts w:ascii="Arial Narrow" w:eastAsia="Arial Narrow" w:hAnsi="Arial Narrow" w:cs="Arial Narrow"/>
                <w:b/>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tc>
      </w:tr>
    </w:tbl>
    <w:p w14:paraId="1B6B3FD1" w14:textId="77777777" w:rsidR="005569E3" w:rsidRDefault="005569E3" w:rsidP="008465E3">
      <w:pPr>
        <w:spacing w:after="0"/>
        <w:jc w:val="both"/>
        <w:rPr>
          <w:rFonts w:ascii="Arial Narrow" w:hAnsi="Arial Narrow"/>
        </w:rPr>
      </w:pPr>
    </w:p>
    <w:p w14:paraId="1E974D5A" w14:textId="77777777" w:rsidR="00EF185B" w:rsidRDefault="00EF185B" w:rsidP="008465E3">
      <w:pPr>
        <w:spacing w:after="0"/>
        <w:jc w:val="both"/>
        <w:rPr>
          <w:rFonts w:ascii="Arial Narrow" w:hAnsi="Arial Narrow"/>
        </w:rPr>
      </w:pPr>
    </w:p>
    <w:p w14:paraId="2D7F3A1B" w14:textId="77777777" w:rsidR="00EF185B" w:rsidRDefault="00EF185B" w:rsidP="008465E3">
      <w:pPr>
        <w:spacing w:after="0"/>
        <w:jc w:val="both"/>
        <w:rPr>
          <w:rFonts w:ascii="Arial Narrow" w:hAnsi="Arial Narrow"/>
        </w:rPr>
      </w:pPr>
    </w:p>
    <w:p w14:paraId="04E4F16F" w14:textId="77777777" w:rsidR="00EF185B" w:rsidRDefault="00EF185B" w:rsidP="008465E3">
      <w:pPr>
        <w:spacing w:after="0"/>
        <w:jc w:val="both"/>
        <w:rPr>
          <w:rFonts w:ascii="Arial Narrow" w:hAnsi="Arial Narrow"/>
        </w:rPr>
      </w:pPr>
    </w:p>
    <w:p w14:paraId="5E0ED7B6" w14:textId="77777777" w:rsidR="00EF185B" w:rsidRDefault="00EF185B" w:rsidP="008465E3">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2B6BD41E"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Janis Ortiz M.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p w14:paraId="3AD168B0" w14:textId="03373104" w:rsidR="0075105B" w:rsidRDefault="0075105B" w:rsidP="0075105B">
      <w:pPr>
        <w:spacing w:after="0"/>
        <w:jc w:val="both"/>
        <w:rPr>
          <w:rFonts w:ascii="Arial Narrow" w:hAnsi="Arial Narrow"/>
        </w:rPr>
      </w:pPr>
    </w:p>
    <w:bookmarkEnd w:id="0"/>
    <w:p w14:paraId="27E58591" w14:textId="77777777" w:rsidR="0075105B" w:rsidRDefault="0075105B" w:rsidP="0075105B">
      <w:pPr>
        <w:spacing w:after="0"/>
        <w:jc w:val="both"/>
        <w:rPr>
          <w:rFonts w:ascii="Arial Narrow" w:hAnsi="Arial Narrow"/>
          <w:lang w:val="es-MX"/>
        </w:rPr>
      </w:pPr>
    </w:p>
    <w:p w14:paraId="697E3AF8" w14:textId="6ECF7568" w:rsidR="00096265" w:rsidRPr="0075105B" w:rsidRDefault="00096265" w:rsidP="00096265">
      <w:pPr>
        <w:rPr>
          <w:rFonts w:ascii="Arial Narrow" w:hAnsi="Arial Narrow"/>
          <w:lang w:val="es-MX"/>
        </w:rPr>
      </w:pPr>
    </w:p>
    <w:sectPr w:rsidR="00096265" w:rsidRP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7719"/>
    <w:rsid w:val="0009098D"/>
    <w:rsid w:val="000957BF"/>
    <w:rsid w:val="00096265"/>
    <w:rsid w:val="000C0585"/>
    <w:rsid w:val="000C7E94"/>
    <w:rsid w:val="000D676C"/>
    <w:rsid w:val="0010476E"/>
    <w:rsid w:val="00113441"/>
    <w:rsid w:val="00113671"/>
    <w:rsid w:val="001213A8"/>
    <w:rsid w:val="00140F12"/>
    <w:rsid w:val="00144C6B"/>
    <w:rsid w:val="00152F60"/>
    <w:rsid w:val="00155CF1"/>
    <w:rsid w:val="0015705C"/>
    <w:rsid w:val="001618E0"/>
    <w:rsid w:val="00166F38"/>
    <w:rsid w:val="001A21BE"/>
    <w:rsid w:val="001A4997"/>
    <w:rsid w:val="001A5920"/>
    <w:rsid w:val="001C1CF9"/>
    <w:rsid w:val="001D5C12"/>
    <w:rsid w:val="001D6870"/>
    <w:rsid w:val="001E2FF0"/>
    <w:rsid w:val="001F1985"/>
    <w:rsid w:val="001F4C10"/>
    <w:rsid w:val="00213859"/>
    <w:rsid w:val="00224A68"/>
    <w:rsid w:val="00227013"/>
    <w:rsid w:val="00293804"/>
    <w:rsid w:val="002A390E"/>
    <w:rsid w:val="002B6622"/>
    <w:rsid w:val="002D2FF6"/>
    <w:rsid w:val="002E2968"/>
    <w:rsid w:val="00304B15"/>
    <w:rsid w:val="00314118"/>
    <w:rsid w:val="00314F41"/>
    <w:rsid w:val="00317B96"/>
    <w:rsid w:val="00345653"/>
    <w:rsid w:val="00366DCE"/>
    <w:rsid w:val="00367291"/>
    <w:rsid w:val="00375F3B"/>
    <w:rsid w:val="003B4F90"/>
    <w:rsid w:val="003C209E"/>
    <w:rsid w:val="003D5C4F"/>
    <w:rsid w:val="003E49AE"/>
    <w:rsid w:val="004011F1"/>
    <w:rsid w:val="00413775"/>
    <w:rsid w:val="00420538"/>
    <w:rsid w:val="004252FE"/>
    <w:rsid w:val="004458FF"/>
    <w:rsid w:val="00446033"/>
    <w:rsid w:val="00453B53"/>
    <w:rsid w:val="00457024"/>
    <w:rsid w:val="004610DB"/>
    <w:rsid w:val="004738FB"/>
    <w:rsid w:val="004775AD"/>
    <w:rsid w:val="004854C6"/>
    <w:rsid w:val="004B64F9"/>
    <w:rsid w:val="004C3D96"/>
    <w:rsid w:val="004C5477"/>
    <w:rsid w:val="004E5F61"/>
    <w:rsid w:val="0050113B"/>
    <w:rsid w:val="00505015"/>
    <w:rsid w:val="005162E8"/>
    <w:rsid w:val="005213F7"/>
    <w:rsid w:val="00535BF9"/>
    <w:rsid w:val="005569E3"/>
    <w:rsid w:val="00561B46"/>
    <w:rsid w:val="00562DBA"/>
    <w:rsid w:val="0058299A"/>
    <w:rsid w:val="00592432"/>
    <w:rsid w:val="005A3592"/>
    <w:rsid w:val="005A72AE"/>
    <w:rsid w:val="005B0A60"/>
    <w:rsid w:val="005B39BE"/>
    <w:rsid w:val="005F6B68"/>
    <w:rsid w:val="0060056A"/>
    <w:rsid w:val="00616025"/>
    <w:rsid w:val="0063573B"/>
    <w:rsid w:val="00643F0D"/>
    <w:rsid w:val="00670CE7"/>
    <w:rsid w:val="0067773F"/>
    <w:rsid w:val="00687D72"/>
    <w:rsid w:val="006B1A90"/>
    <w:rsid w:val="006B61D6"/>
    <w:rsid w:val="006C21CD"/>
    <w:rsid w:val="006D4F38"/>
    <w:rsid w:val="006D7C7F"/>
    <w:rsid w:val="006D7EB2"/>
    <w:rsid w:val="006E5D1D"/>
    <w:rsid w:val="006F0302"/>
    <w:rsid w:val="00701811"/>
    <w:rsid w:val="007024C2"/>
    <w:rsid w:val="007063B0"/>
    <w:rsid w:val="00740DA1"/>
    <w:rsid w:val="0075105B"/>
    <w:rsid w:val="00757593"/>
    <w:rsid w:val="0076368B"/>
    <w:rsid w:val="00767168"/>
    <w:rsid w:val="00767E72"/>
    <w:rsid w:val="007821FE"/>
    <w:rsid w:val="0078282A"/>
    <w:rsid w:val="00784DEC"/>
    <w:rsid w:val="00795BE4"/>
    <w:rsid w:val="007B6003"/>
    <w:rsid w:val="007C3229"/>
    <w:rsid w:val="007E5E59"/>
    <w:rsid w:val="007F0AE2"/>
    <w:rsid w:val="0080467A"/>
    <w:rsid w:val="00832ADF"/>
    <w:rsid w:val="008344D7"/>
    <w:rsid w:val="008465E3"/>
    <w:rsid w:val="0086541D"/>
    <w:rsid w:val="00881D5F"/>
    <w:rsid w:val="00886B2C"/>
    <w:rsid w:val="0089296F"/>
    <w:rsid w:val="008C5F3A"/>
    <w:rsid w:val="009320EB"/>
    <w:rsid w:val="00943694"/>
    <w:rsid w:val="009604C5"/>
    <w:rsid w:val="00972F21"/>
    <w:rsid w:val="00997E60"/>
    <w:rsid w:val="009B3290"/>
    <w:rsid w:val="009E0BEC"/>
    <w:rsid w:val="009E2208"/>
    <w:rsid w:val="009E4E73"/>
    <w:rsid w:val="009F36B5"/>
    <w:rsid w:val="009F6D60"/>
    <w:rsid w:val="00A13F54"/>
    <w:rsid w:val="00A20CF5"/>
    <w:rsid w:val="00A218E5"/>
    <w:rsid w:val="00A35B66"/>
    <w:rsid w:val="00A5017B"/>
    <w:rsid w:val="00A75517"/>
    <w:rsid w:val="00A76144"/>
    <w:rsid w:val="00AA3603"/>
    <w:rsid w:val="00AC3C8C"/>
    <w:rsid w:val="00AC580A"/>
    <w:rsid w:val="00AD622A"/>
    <w:rsid w:val="00AE5D74"/>
    <w:rsid w:val="00AF1FB2"/>
    <w:rsid w:val="00B00BA6"/>
    <w:rsid w:val="00B21178"/>
    <w:rsid w:val="00B243E7"/>
    <w:rsid w:val="00B2759E"/>
    <w:rsid w:val="00B31E55"/>
    <w:rsid w:val="00B36871"/>
    <w:rsid w:val="00B467C4"/>
    <w:rsid w:val="00B47908"/>
    <w:rsid w:val="00B50DE6"/>
    <w:rsid w:val="00BB36D4"/>
    <w:rsid w:val="00BC51D1"/>
    <w:rsid w:val="00BC6985"/>
    <w:rsid w:val="00BF7105"/>
    <w:rsid w:val="00C1121B"/>
    <w:rsid w:val="00C1262B"/>
    <w:rsid w:val="00C14218"/>
    <w:rsid w:val="00C14C7E"/>
    <w:rsid w:val="00C4368F"/>
    <w:rsid w:val="00C84F5A"/>
    <w:rsid w:val="00CA07C0"/>
    <w:rsid w:val="00CA2E2B"/>
    <w:rsid w:val="00CC20B4"/>
    <w:rsid w:val="00CC4546"/>
    <w:rsid w:val="00CC4D77"/>
    <w:rsid w:val="00D021BF"/>
    <w:rsid w:val="00D27124"/>
    <w:rsid w:val="00D44530"/>
    <w:rsid w:val="00D46009"/>
    <w:rsid w:val="00D61034"/>
    <w:rsid w:val="00D77758"/>
    <w:rsid w:val="00D81268"/>
    <w:rsid w:val="00D838DA"/>
    <w:rsid w:val="00DA5ACE"/>
    <w:rsid w:val="00DA60B1"/>
    <w:rsid w:val="00DC4D9C"/>
    <w:rsid w:val="00DD3A62"/>
    <w:rsid w:val="00DD7F6A"/>
    <w:rsid w:val="00DE22C7"/>
    <w:rsid w:val="00DF4E4E"/>
    <w:rsid w:val="00E07851"/>
    <w:rsid w:val="00E4101D"/>
    <w:rsid w:val="00E729AD"/>
    <w:rsid w:val="00E8064F"/>
    <w:rsid w:val="00E834DD"/>
    <w:rsid w:val="00EA65FC"/>
    <w:rsid w:val="00EC2303"/>
    <w:rsid w:val="00EC7403"/>
    <w:rsid w:val="00EF185B"/>
    <w:rsid w:val="00EF1EB0"/>
    <w:rsid w:val="00EF30F1"/>
    <w:rsid w:val="00F02488"/>
    <w:rsid w:val="00F03323"/>
    <w:rsid w:val="00F122C1"/>
    <w:rsid w:val="00F31AF9"/>
    <w:rsid w:val="00F3446B"/>
    <w:rsid w:val="00F5350D"/>
    <w:rsid w:val="00F56010"/>
    <w:rsid w:val="00F56937"/>
    <w:rsid w:val="00F67FF0"/>
    <w:rsid w:val="00F7596A"/>
    <w:rsid w:val="00FB4FDB"/>
    <w:rsid w:val="00FC305D"/>
    <w:rsid w:val="00FD5347"/>
    <w:rsid w:val="00FD59EE"/>
    <w:rsid w:val="00FD750F"/>
    <w:rsid w:val="00FF147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92B6-4178-4F41-A990-039204D4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3438</Words>
  <Characters>19601</Characters>
  <Application>Microsoft Office Word</Application>
  <DocSecurity>0</DocSecurity>
  <Lines>163</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3</cp:revision>
  <dcterms:created xsi:type="dcterms:W3CDTF">2022-08-22T16:19:00Z</dcterms:created>
  <dcterms:modified xsi:type="dcterms:W3CDTF">2022-12-04T19:26:00Z</dcterms:modified>
</cp:coreProperties>
</file>